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AB7BC" w14:textId="0B1B7A97" w:rsidR="00F30A7E" w:rsidRDefault="00F30A7E" w:rsidP="00F30A7E">
      <w:pPr>
        <w:autoSpaceDE w:val="0"/>
        <w:autoSpaceDN w:val="0"/>
        <w:adjustRightInd w:val="0"/>
        <w:spacing w:after="0" w:line="240" w:lineRule="auto"/>
        <w:outlineLvl w:val="0"/>
        <w:rPr>
          <w:rFonts w:ascii="Times New Roman" w:hAnsi="Times New Roman" w:cs="Times New Roman"/>
          <w:b/>
          <w:bCs/>
          <w:kern w:val="0"/>
          <w:sz w:val="28"/>
          <w:szCs w:val="28"/>
        </w:rPr>
      </w:pPr>
      <w:r>
        <w:rPr>
          <w:rFonts w:ascii="Times New Roman" w:hAnsi="Times New Roman" w:cs="Times New Roman"/>
          <w:b/>
          <w:bCs/>
          <w:kern w:val="0"/>
          <w:sz w:val="28"/>
          <w:szCs w:val="28"/>
        </w:rPr>
        <w:t xml:space="preserve">                                                     </w:t>
      </w:r>
    </w:p>
    <w:p w14:paraId="31D730C0" w14:textId="77777777" w:rsidR="00F30A7E" w:rsidRDefault="00F30A7E" w:rsidP="002B003F">
      <w:pPr>
        <w:autoSpaceDE w:val="0"/>
        <w:autoSpaceDN w:val="0"/>
        <w:adjustRightInd w:val="0"/>
        <w:spacing w:after="0" w:line="240" w:lineRule="auto"/>
        <w:jc w:val="center"/>
        <w:outlineLvl w:val="0"/>
        <w:rPr>
          <w:rFonts w:ascii="Times New Roman" w:hAnsi="Times New Roman" w:cs="Times New Roman"/>
          <w:b/>
          <w:bCs/>
          <w:kern w:val="0"/>
          <w:sz w:val="28"/>
          <w:szCs w:val="28"/>
        </w:rPr>
      </w:pPr>
    </w:p>
    <w:p w14:paraId="3E1170C8" w14:textId="77777777" w:rsidR="00361783" w:rsidRDefault="002B003F" w:rsidP="002B003F">
      <w:pPr>
        <w:autoSpaceDE w:val="0"/>
        <w:autoSpaceDN w:val="0"/>
        <w:adjustRightInd w:val="0"/>
        <w:spacing w:after="0" w:line="240" w:lineRule="auto"/>
        <w:jc w:val="center"/>
        <w:outlineLvl w:val="0"/>
        <w:rPr>
          <w:rFonts w:ascii="Times New Roman" w:hAnsi="Times New Roman" w:cs="Times New Roman"/>
          <w:b/>
          <w:bCs/>
          <w:kern w:val="0"/>
          <w:sz w:val="32"/>
          <w:szCs w:val="28"/>
        </w:rPr>
      </w:pPr>
      <w:r w:rsidRPr="00F30A7E">
        <w:rPr>
          <w:rFonts w:ascii="Times New Roman" w:hAnsi="Times New Roman" w:cs="Times New Roman"/>
          <w:b/>
          <w:bCs/>
          <w:kern w:val="0"/>
          <w:sz w:val="32"/>
          <w:szCs w:val="28"/>
        </w:rPr>
        <w:t>АДМИНИСТРАЦИЯ</w:t>
      </w:r>
    </w:p>
    <w:p w14:paraId="56546ACB" w14:textId="06375207" w:rsidR="002B003F" w:rsidRPr="00F30A7E" w:rsidRDefault="00361783" w:rsidP="00361783">
      <w:pPr>
        <w:autoSpaceDE w:val="0"/>
        <w:autoSpaceDN w:val="0"/>
        <w:adjustRightInd w:val="0"/>
        <w:spacing w:after="0" w:line="240" w:lineRule="auto"/>
        <w:jc w:val="center"/>
        <w:outlineLvl w:val="0"/>
        <w:rPr>
          <w:rFonts w:ascii="Times New Roman" w:hAnsi="Times New Roman" w:cs="Times New Roman"/>
          <w:b/>
          <w:bCs/>
          <w:kern w:val="0"/>
          <w:sz w:val="32"/>
          <w:szCs w:val="28"/>
        </w:rPr>
      </w:pPr>
      <w:r>
        <w:rPr>
          <w:rFonts w:ascii="Times New Roman" w:hAnsi="Times New Roman" w:cs="Times New Roman"/>
          <w:b/>
          <w:bCs/>
          <w:kern w:val="0"/>
          <w:sz w:val="32"/>
          <w:szCs w:val="28"/>
        </w:rPr>
        <w:t>ВИХАРЕВСКОГО СЕЛЬСКОГО ПОСЕЛЕНИЯ</w:t>
      </w:r>
      <w:r w:rsidR="002B003F" w:rsidRPr="00F30A7E">
        <w:rPr>
          <w:rFonts w:ascii="Times New Roman" w:hAnsi="Times New Roman" w:cs="Times New Roman"/>
          <w:b/>
          <w:bCs/>
          <w:kern w:val="0"/>
          <w:sz w:val="32"/>
          <w:szCs w:val="28"/>
        </w:rPr>
        <w:t xml:space="preserve"> КИЛЬМЕЗСКОГО РАЙОНА</w:t>
      </w:r>
      <w:r>
        <w:rPr>
          <w:rFonts w:ascii="Times New Roman" w:hAnsi="Times New Roman" w:cs="Times New Roman"/>
          <w:b/>
          <w:bCs/>
          <w:kern w:val="0"/>
          <w:sz w:val="32"/>
          <w:szCs w:val="28"/>
        </w:rPr>
        <w:t xml:space="preserve"> </w:t>
      </w:r>
      <w:r w:rsidR="002B003F" w:rsidRPr="00F30A7E">
        <w:rPr>
          <w:rFonts w:ascii="Times New Roman" w:hAnsi="Times New Roman" w:cs="Times New Roman"/>
          <w:b/>
          <w:bCs/>
          <w:kern w:val="0"/>
          <w:sz w:val="32"/>
          <w:szCs w:val="28"/>
        </w:rPr>
        <w:t>КИРОВСКОЙ ОБЛАСТИ</w:t>
      </w:r>
    </w:p>
    <w:p w14:paraId="7F91C1E3" w14:textId="77777777" w:rsidR="002B003F" w:rsidRPr="00F30A7E" w:rsidRDefault="002B003F" w:rsidP="002B003F">
      <w:pPr>
        <w:autoSpaceDE w:val="0"/>
        <w:autoSpaceDN w:val="0"/>
        <w:adjustRightInd w:val="0"/>
        <w:spacing w:after="0" w:line="240" w:lineRule="auto"/>
        <w:jc w:val="both"/>
        <w:rPr>
          <w:rFonts w:ascii="Times New Roman" w:hAnsi="Times New Roman" w:cs="Times New Roman"/>
          <w:b/>
          <w:bCs/>
          <w:kern w:val="0"/>
          <w:sz w:val="32"/>
          <w:szCs w:val="28"/>
        </w:rPr>
      </w:pPr>
    </w:p>
    <w:p w14:paraId="15C820FF" w14:textId="77777777" w:rsidR="002B003F" w:rsidRPr="00F30A7E" w:rsidRDefault="002B003F" w:rsidP="002B003F">
      <w:pPr>
        <w:autoSpaceDE w:val="0"/>
        <w:autoSpaceDN w:val="0"/>
        <w:adjustRightInd w:val="0"/>
        <w:spacing w:after="0" w:line="240" w:lineRule="auto"/>
        <w:jc w:val="center"/>
        <w:rPr>
          <w:rFonts w:ascii="Times New Roman" w:hAnsi="Times New Roman" w:cs="Times New Roman"/>
          <w:b/>
          <w:bCs/>
          <w:kern w:val="0"/>
          <w:sz w:val="32"/>
          <w:szCs w:val="28"/>
        </w:rPr>
      </w:pPr>
      <w:r w:rsidRPr="00F30A7E">
        <w:rPr>
          <w:rFonts w:ascii="Times New Roman" w:hAnsi="Times New Roman" w:cs="Times New Roman"/>
          <w:b/>
          <w:bCs/>
          <w:kern w:val="0"/>
          <w:sz w:val="32"/>
          <w:szCs w:val="28"/>
        </w:rPr>
        <w:t>ПОСТАНОВЛЕНИЕ</w:t>
      </w:r>
    </w:p>
    <w:p w14:paraId="39A6901C" w14:textId="2B1E337B" w:rsidR="002B003F" w:rsidRDefault="00361783" w:rsidP="00F30A7E">
      <w:pPr>
        <w:autoSpaceDE w:val="0"/>
        <w:autoSpaceDN w:val="0"/>
        <w:adjustRightInd w:val="0"/>
        <w:spacing w:after="0" w:line="240" w:lineRule="auto"/>
        <w:rPr>
          <w:rFonts w:ascii="Times New Roman" w:hAnsi="Times New Roman" w:cs="Times New Roman"/>
          <w:bCs/>
          <w:kern w:val="0"/>
          <w:sz w:val="28"/>
          <w:szCs w:val="28"/>
        </w:rPr>
      </w:pPr>
      <w:r>
        <w:rPr>
          <w:rFonts w:ascii="Times New Roman" w:hAnsi="Times New Roman" w:cs="Times New Roman"/>
          <w:bCs/>
          <w:kern w:val="0"/>
          <w:sz w:val="28"/>
          <w:szCs w:val="28"/>
        </w:rPr>
        <w:t>2</w:t>
      </w:r>
      <w:r w:rsidR="00473EDC">
        <w:rPr>
          <w:rFonts w:ascii="Times New Roman" w:hAnsi="Times New Roman" w:cs="Times New Roman"/>
          <w:bCs/>
          <w:kern w:val="0"/>
          <w:sz w:val="28"/>
          <w:szCs w:val="28"/>
        </w:rPr>
        <w:t>7</w:t>
      </w:r>
      <w:r w:rsidR="00F30A7E">
        <w:rPr>
          <w:rFonts w:ascii="Times New Roman" w:hAnsi="Times New Roman" w:cs="Times New Roman"/>
          <w:bCs/>
          <w:kern w:val="0"/>
          <w:sz w:val="28"/>
          <w:szCs w:val="28"/>
        </w:rPr>
        <w:t xml:space="preserve">.12.2024                             </w:t>
      </w:r>
      <w:r w:rsidR="002B003F" w:rsidRPr="00F30A7E">
        <w:rPr>
          <w:rFonts w:ascii="Times New Roman" w:hAnsi="Times New Roman" w:cs="Times New Roman"/>
          <w:b/>
          <w:bCs/>
          <w:kern w:val="0"/>
          <w:sz w:val="32"/>
          <w:szCs w:val="28"/>
        </w:rPr>
        <w:t xml:space="preserve">                                                      </w:t>
      </w:r>
      <w:proofErr w:type="gramStart"/>
      <w:r w:rsidR="00F30A7E" w:rsidRPr="00F30A7E">
        <w:rPr>
          <w:rFonts w:ascii="Times New Roman" w:hAnsi="Times New Roman" w:cs="Times New Roman"/>
          <w:bCs/>
          <w:kern w:val="0"/>
          <w:sz w:val="28"/>
          <w:szCs w:val="28"/>
        </w:rPr>
        <w:t>№</w:t>
      </w:r>
      <w:r w:rsidR="002B003F">
        <w:rPr>
          <w:rFonts w:ascii="Times New Roman" w:hAnsi="Times New Roman" w:cs="Times New Roman"/>
          <w:b/>
          <w:bCs/>
          <w:kern w:val="0"/>
          <w:sz w:val="28"/>
          <w:szCs w:val="28"/>
        </w:rPr>
        <w:t xml:space="preserve"> </w:t>
      </w:r>
      <w:r w:rsidR="00F30A7E">
        <w:rPr>
          <w:rFonts w:ascii="Times New Roman" w:hAnsi="Times New Roman" w:cs="Times New Roman"/>
          <w:b/>
          <w:bCs/>
          <w:kern w:val="0"/>
          <w:sz w:val="28"/>
          <w:szCs w:val="28"/>
        </w:rPr>
        <w:t xml:space="preserve"> </w:t>
      </w:r>
      <w:r w:rsidR="00473EDC">
        <w:rPr>
          <w:rFonts w:ascii="Times New Roman" w:hAnsi="Times New Roman" w:cs="Times New Roman"/>
          <w:b/>
          <w:bCs/>
          <w:kern w:val="0"/>
          <w:sz w:val="28"/>
          <w:szCs w:val="28"/>
        </w:rPr>
        <w:t>46</w:t>
      </w:r>
      <w:proofErr w:type="gramEnd"/>
    </w:p>
    <w:p w14:paraId="3157A756" w14:textId="0ABB6384" w:rsidR="00F30A7E" w:rsidRDefault="00F30A7E" w:rsidP="00F30A7E">
      <w:pPr>
        <w:autoSpaceDE w:val="0"/>
        <w:autoSpaceDN w:val="0"/>
        <w:adjustRightInd w:val="0"/>
        <w:spacing w:after="0" w:line="240" w:lineRule="auto"/>
        <w:rPr>
          <w:rFonts w:ascii="Times New Roman" w:hAnsi="Times New Roman" w:cs="Times New Roman"/>
          <w:b/>
          <w:bCs/>
          <w:kern w:val="0"/>
          <w:sz w:val="28"/>
          <w:szCs w:val="28"/>
        </w:rPr>
      </w:pPr>
    </w:p>
    <w:p w14:paraId="4032CB4E" w14:textId="311F8267" w:rsidR="00F30A7E" w:rsidRPr="00F30A7E" w:rsidRDefault="00361783" w:rsidP="00F30A7E">
      <w:pPr>
        <w:autoSpaceDE w:val="0"/>
        <w:autoSpaceDN w:val="0"/>
        <w:adjustRightInd w:val="0"/>
        <w:spacing w:after="0" w:line="240" w:lineRule="auto"/>
        <w:jc w:val="center"/>
        <w:rPr>
          <w:rFonts w:ascii="Times New Roman" w:hAnsi="Times New Roman" w:cs="Times New Roman"/>
          <w:bCs/>
          <w:kern w:val="0"/>
          <w:sz w:val="28"/>
          <w:szCs w:val="28"/>
        </w:rPr>
      </w:pPr>
      <w:proofErr w:type="spellStart"/>
      <w:r>
        <w:rPr>
          <w:rFonts w:ascii="Times New Roman" w:hAnsi="Times New Roman" w:cs="Times New Roman"/>
          <w:bCs/>
          <w:kern w:val="0"/>
          <w:sz w:val="28"/>
          <w:szCs w:val="28"/>
        </w:rPr>
        <w:t>д.Вихарево</w:t>
      </w:r>
      <w:proofErr w:type="spellEnd"/>
      <w:r>
        <w:rPr>
          <w:rFonts w:ascii="Times New Roman" w:hAnsi="Times New Roman" w:cs="Times New Roman"/>
          <w:bCs/>
          <w:kern w:val="0"/>
          <w:sz w:val="28"/>
          <w:szCs w:val="28"/>
        </w:rPr>
        <w:t xml:space="preserve"> </w:t>
      </w:r>
    </w:p>
    <w:p w14:paraId="45F341DC" w14:textId="77777777" w:rsidR="002B003F" w:rsidRPr="00F30A7E" w:rsidRDefault="002B003F" w:rsidP="002B003F">
      <w:pPr>
        <w:autoSpaceDE w:val="0"/>
        <w:autoSpaceDN w:val="0"/>
        <w:adjustRightInd w:val="0"/>
        <w:spacing w:after="0" w:line="240" w:lineRule="auto"/>
        <w:jc w:val="both"/>
        <w:rPr>
          <w:rFonts w:ascii="Times New Roman" w:hAnsi="Times New Roman" w:cs="Times New Roman"/>
          <w:bCs/>
          <w:kern w:val="0"/>
          <w:sz w:val="28"/>
          <w:szCs w:val="28"/>
        </w:rPr>
      </w:pPr>
    </w:p>
    <w:p w14:paraId="66A2065E" w14:textId="76AF8D9D" w:rsidR="002B003F" w:rsidRDefault="00F30A7E" w:rsidP="00F30A7E">
      <w:pPr>
        <w:autoSpaceDE w:val="0"/>
        <w:autoSpaceDN w:val="0"/>
        <w:adjustRightInd w:val="0"/>
        <w:spacing w:after="0" w:line="240" w:lineRule="auto"/>
        <w:jc w:val="center"/>
        <w:rPr>
          <w:rFonts w:ascii="Times New Roman" w:hAnsi="Times New Roman" w:cs="Times New Roman"/>
          <w:b/>
          <w:kern w:val="0"/>
          <w:sz w:val="28"/>
          <w:szCs w:val="28"/>
        </w:rPr>
      </w:pPr>
      <w:r w:rsidRPr="00F30A7E">
        <w:rPr>
          <w:rFonts w:ascii="Times New Roman" w:hAnsi="Times New Roman" w:cs="Times New Roman"/>
          <w:b/>
          <w:kern w:val="0"/>
          <w:sz w:val="28"/>
          <w:szCs w:val="28"/>
        </w:rPr>
        <w:t xml:space="preserve">Об утверждении политики администрации </w:t>
      </w:r>
      <w:proofErr w:type="spellStart"/>
      <w:r w:rsidR="00361783">
        <w:rPr>
          <w:rFonts w:ascii="Times New Roman" w:hAnsi="Times New Roman" w:cs="Times New Roman"/>
          <w:b/>
          <w:kern w:val="0"/>
          <w:sz w:val="28"/>
          <w:szCs w:val="28"/>
        </w:rPr>
        <w:t>Вихаревского</w:t>
      </w:r>
      <w:proofErr w:type="spellEnd"/>
      <w:r w:rsidR="00361783">
        <w:rPr>
          <w:rFonts w:ascii="Times New Roman" w:hAnsi="Times New Roman" w:cs="Times New Roman"/>
          <w:b/>
          <w:kern w:val="0"/>
          <w:sz w:val="28"/>
          <w:szCs w:val="28"/>
        </w:rPr>
        <w:t xml:space="preserve"> сельского поселения </w:t>
      </w:r>
      <w:r w:rsidRPr="00F30A7E">
        <w:rPr>
          <w:rFonts w:ascii="Times New Roman" w:hAnsi="Times New Roman" w:cs="Times New Roman"/>
          <w:b/>
          <w:kern w:val="0"/>
          <w:sz w:val="28"/>
          <w:szCs w:val="28"/>
        </w:rPr>
        <w:t>в отношении обработки персональных данных</w:t>
      </w:r>
    </w:p>
    <w:p w14:paraId="73DC3052" w14:textId="77777777" w:rsidR="00F30A7E" w:rsidRPr="00F30A7E" w:rsidRDefault="00F30A7E" w:rsidP="00F30A7E">
      <w:pPr>
        <w:autoSpaceDE w:val="0"/>
        <w:autoSpaceDN w:val="0"/>
        <w:adjustRightInd w:val="0"/>
        <w:spacing w:after="0" w:line="240" w:lineRule="auto"/>
        <w:jc w:val="center"/>
        <w:rPr>
          <w:rFonts w:ascii="Times New Roman" w:hAnsi="Times New Roman" w:cs="Times New Roman"/>
          <w:b/>
          <w:kern w:val="0"/>
          <w:sz w:val="28"/>
          <w:szCs w:val="28"/>
        </w:rPr>
      </w:pPr>
    </w:p>
    <w:p w14:paraId="70DB216E" w14:textId="639ADA02" w:rsidR="002B003F" w:rsidRDefault="002B003F" w:rsidP="002B003F">
      <w:pPr>
        <w:autoSpaceDE w:val="0"/>
        <w:autoSpaceDN w:val="0"/>
        <w:adjustRightInd w:val="0"/>
        <w:spacing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В соответствии со </w:t>
      </w:r>
      <w:hyperlink r:id="rId4" w:history="1">
        <w:r w:rsidRPr="002B003F">
          <w:rPr>
            <w:rFonts w:ascii="Times New Roman" w:hAnsi="Times New Roman" w:cs="Times New Roman"/>
            <w:kern w:val="0"/>
            <w:sz w:val="28"/>
            <w:szCs w:val="28"/>
          </w:rPr>
          <w:t>статьей 18.1</w:t>
        </w:r>
      </w:hyperlink>
      <w:r w:rsidRPr="002B003F">
        <w:rPr>
          <w:rFonts w:ascii="Times New Roman" w:hAnsi="Times New Roman" w:cs="Times New Roman"/>
          <w:kern w:val="0"/>
          <w:sz w:val="28"/>
          <w:szCs w:val="28"/>
        </w:rPr>
        <w:t xml:space="preserve"> </w:t>
      </w:r>
      <w:r>
        <w:rPr>
          <w:rFonts w:ascii="Times New Roman" w:hAnsi="Times New Roman" w:cs="Times New Roman"/>
          <w:kern w:val="0"/>
          <w:sz w:val="28"/>
          <w:szCs w:val="28"/>
        </w:rPr>
        <w:t xml:space="preserve">Федерального закона от 27.07.2006 N 152-ФЗ "О персональных данных" администрация </w:t>
      </w:r>
      <w:proofErr w:type="spellStart"/>
      <w:r w:rsidR="00361783">
        <w:rPr>
          <w:rFonts w:ascii="Times New Roman" w:hAnsi="Times New Roman" w:cs="Times New Roman"/>
          <w:kern w:val="0"/>
          <w:sz w:val="28"/>
          <w:szCs w:val="28"/>
        </w:rPr>
        <w:t>Вихаревского</w:t>
      </w:r>
      <w:proofErr w:type="spellEnd"/>
      <w:r w:rsidR="00361783">
        <w:rPr>
          <w:rFonts w:ascii="Times New Roman" w:hAnsi="Times New Roman" w:cs="Times New Roman"/>
          <w:kern w:val="0"/>
          <w:sz w:val="28"/>
          <w:szCs w:val="28"/>
        </w:rPr>
        <w:t xml:space="preserve"> сельского поселения </w:t>
      </w:r>
      <w:proofErr w:type="spellStart"/>
      <w:r>
        <w:rPr>
          <w:rFonts w:ascii="Times New Roman" w:hAnsi="Times New Roman" w:cs="Times New Roman"/>
          <w:kern w:val="0"/>
          <w:sz w:val="28"/>
          <w:szCs w:val="28"/>
        </w:rPr>
        <w:t>Кильмезского</w:t>
      </w:r>
      <w:proofErr w:type="spellEnd"/>
      <w:r>
        <w:rPr>
          <w:rFonts w:ascii="Times New Roman" w:hAnsi="Times New Roman" w:cs="Times New Roman"/>
          <w:kern w:val="0"/>
          <w:sz w:val="28"/>
          <w:szCs w:val="28"/>
        </w:rPr>
        <w:t xml:space="preserve"> района постановляет:</w:t>
      </w:r>
    </w:p>
    <w:p w14:paraId="219E7EA3" w14:textId="5E8D09D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1. Утвердить</w:t>
      </w:r>
      <w:r w:rsidRPr="002B003F">
        <w:rPr>
          <w:rFonts w:ascii="Times New Roman" w:hAnsi="Times New Roman" w:cs="Times New Roman"/>
          <w:kern w:val="0"/>
          <w:sz w:val="28"/>
          <w:szCs w:val="28"/>
        </w:rPr>
        <w:t xml:space="preserve"> </w:t>
      </w:r>
      <w:hyperlink w:anchor="Par31" w:history="1">
        <w:r w:rsidRPr="002B003F">
          <w:rPr>
            <w:rFonts w:ascii="Times New Roman" w:hAnsi="Times New Roman" w:cs="Times New Roman"/>
            <w:kern w:val="0"/>
            <w:sz w:val="28"/>
            <w:szCs w:val="28"/>
          </w:rPr>
          <w:t>политику</w:t>
        </w:r>
      </w:hyperlink>
      <w:r>
        <w:rPr>
          <w:rFonts w:ascii="Times New Roman" w:hAnsi="Times New Roman" w:cs="Times New Roman"/>
          <w:kern w:val="0"/>
          <w:sz w:val="28"/>
          <w:szCs w:val="28"/>
        </w:rPr>
        <w:t xml:space="preserve"> администрации </w:t>
      </w:r>
      <w:proofErr w:type="spellStart"/>
      <w:r w:rsidR="00361783">
        <w:rPr>
          <w:rFonts w:ascii="Times New Roman" w:hAnsi="Times New Roman" w:cs="Times New Roman"/>
          <w:kern w:val="0"/>
          <w:sz w:val="28"/>
          <w:szCs w:val="28"/>
        </w:rPr>
        <w:t>Вихаревского</w:t>
      </w:r>
      <w:proofErr w:type="spellEnd"/>
      <w:r w:rsidR="00361783">
        <w:rPr>
          <w:rFonts w:ascii="Times New Roman" w:hAnsi="Times New Roman" w:cs="Times New Roman"/>
          <w:kern w:val="0"/>
          <w:sz w:val="28"/>
          <w:szCs w:val="28"/>
        </w:rPr>
        <w:t xml:space="preserve"> сельского поселения </w:t>
      </w:r>
      <w:proofErr w:type="spellStart"/>
      <w:r>
        <w:rPr>
          <w:rFonts w:ascii="Times New Roman" w:hAnsi="Times New Roman" w:cs="Times New Roman"/>
          <w:kern w:val="0"/>
          <w:sz w:val="28"/>
          <w:szCs w:val="28"/>
        </w:rPr>
        <w:t>Кильмезского</w:t>
      </w:r>
      <w:proofErr w:type="spellEnd"/>
      <w:r>
        <w:rPr>
          <w:rFonts w:ascii="Times New Roman" w:hAnsi="Times New Roman" w:cs="Times New Roman"/>
          <w:kern w:val="0"/>
          <w:sz w:val="28"/>
          <w:szCs w:val="28"/>
        </w:rPr>
        <w:t xml:space="preserve"> муниципального района в отношении обработки персональных данных, согласно приложению.</w:t>
      </w:r>
    </w:p>
    <w:p w14:paraId="586CE87D" w14:textId="68806BA9"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2. Опубликовать на официальном сайте муниципального образования</w:t>
      </w:r>
      <w:r w:rsidR="00361783" w:rsidRPr="00361783">
        <w:rPr>
          <w:rFonts w:ascii="Times New Roman" w:hAnsi="Times New Roman" w:cs="Times New Roman"/>
          <w:kern w:val="0"/>
          <w:sz w:val="28"/>
          <w:szCs w:val="28"/>
        </w:rPr>
        <w:t xml:space="preserve"> </w:t>
      </w:r>
      <w:proofErr w:type="spellStart"/>
      <w:r w:rsidR="00361783">
        <w:rPr>
          <w:rFonts w:ascii="Times New Roman" w:hAnsi="Times New Roman" w:cs="Times New Roman"/>
          <w:kern w:val="0"/>
          <w:sz w:val="28"/>
          <w:szCs w:val="28"/>
        </w:rPr>
        <w:t>Вихаревского</w:t>
      </w:r>
      <w:proofErr w:type="spellEnd"/>
      <w:r w:rsidR="00361783">
        <w:rPr>
          <w:rFonts w:ascii="Times New Roman" w:hAnsi="Times New Roman" w:cs="Times New Roman"/>
          <w:kern w:val="0"/>
          <w:sz w:val="28"/>
          <w:szCs w:val="28"/>
        </w:rPr>
        <w:t xml:space="preserve"> сельского поселения</w:t>
      </w:r>
      <w:r>
        <w:rPr>
          <w:rFonts w:ascii="Times New Roman" w:hAnsi="Times New Roman" w:cs="Times New Roman"/>
          <w:kern w:val="0"/>
          <w:sz w:val="28"/>
          <w:szCs w:val="28"/>
        </w:rPr>
        <w:t xml:space="preserve"> Кильмезский муниципальный район Кировской области политику администрации </w:t>
      </w:r>
      <w:proofErr w:type="spellStart"/>
      <w:r w:rsidR="00361783">
        <w:rPr>
          <w:rFonts w:ascii="Times New Roman" w:hAnsi="Times New Roman" w:cs="Times New Roman"/>
          <w:kern w:val="0"/>
          <w:sz w:val="28"/>
          <w:szCs w:val="28"/>
        </w:rPr>
        <w:t>Вихаревского</w:t>
      </w:r>
      <w:proofErr w:type="spellEnd"/>
      <w:r w:rsidR="00361783">
        <w:rPr>
          <w:rFonts w:ascii="Times New Roman" w:hAnsi="Times New Roman" w:cs="Times New Roman"/>
          <w:kern w:val="0"/>
          <w:sz w:val="28"/>
          <w:szCs w:val="28"/>
        </w:rPr>
        <w:t xml:space="preserve"> сельского поселения </w:t>
      </w:r>
      <w:proofErr w:type="spellStart"/>
      <w:r>
        <w:rPr>
          <w:rFonts w:ascii="Times New Roman" w:hAnsi="Times New Roman" w:cs="Times New Roman"/>
          <w:kern w:val="0"/>
          <w:sz w:val="28"/>
          <w:szCs w:val="28"/>
        </w:rPr>
        <w:t>Кильмезского</w:t>
      </w:r>
      <w:proofErr w:type="spellEnd"/>
      <w:r>
        <w:rPr>
          <w:rFonts w:ascii="Times New Roman" w:hAnsi="Times New Roman" w:cs="Times New Roman"/>
          <w:kern w:val="0"/>
          <w:sz w:val="28"/>
          <w:szCs w:val="28"/>
        </w:rPr>
        <w:t xml:space="preserve"> муниципального района в отношении обработки персональных данных.</w:t>
      </w:r>
    </w:p>
    <w:p w14:paraId="651FE2DE" w14:textId="615F829E"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3. Признать утратившим силу </w:t>
      </w:r>
      <w:hyperlink r:id="rId5" w:history="1">
        <w:r>
          <w:rPr>
            <w:rFonts w:ascii="Times New Roman" w:hAnsi="Times New Roman" w:cs="Times New Roman"/>
            <w:kern w:val="0"/>
            <w:sz w:val="28"/>
            <w:szCs w:val="28"/>
          </w:rPr>
          <w:t>постановления</w:t>
        </w:r>
      </w:hyperlink>
      <w:r>
        <w:rPr>
          <w:rFonts w:ascii="Times New Roman" w:hAnsi="Times New Roman" w:cs="Times New Roman"/>
          <w:kern w:val="0"/>
          <w:sz w:val="28"/>
          <w:szCs w:val="28"/>
        </w:rPr>
        <w:t xml:space="preserve"> администрации </w:t>
      </w:r>
      <w:proofErr w:type="spellStart"/>
      <w:r w:rsidR="00A62A97">
        <w:rPr>
          <w:rFonts w:ascii="Times New Roman" w:hAnsi="Times New Roman" w:cs="Times New Roman"/>
          <w:kern w:val="0"/>
          <w:sz w:val="28"/>
          <w:szCs w:val="28"/>
        </w:rPr>
        <w:t>Вихаревского</w:t>
      </w:r>
      <w:proofErr w:type="spellEnd"/>
      <w:r w:rsidR="00A62A97">
        <w:rPr>
          <w:rFonts w:ascii="Times New Roman" w:hAnsi="Times New Roman" w:cs="Times New Roman"/>
          <w:kern w:val="0"/>
          <w:sz w:val="28"/>
          <w:szCs w:val="28"/>
        </w:rPr>
        <w:t xml:space="preserve"> сельского поселения </w:t>
      </w:r>
      <w:proofErr w:type="spellStart"/>
      <w:r>
        <w:rPr>
          <w:rFonts w:ascii="Times New Roman" w:hAnsi="Times New Roman" w:cs="Times New Roman"/>
          <w:kern w:val="0"/>
          <w:sz w:val="28"/>
          <w:szCs w:val="28"/>
        </w:rPr>
        <w:t>Кильмезского</w:t>
      </w:r>
      <w:proofErr w:type="spellEnd"/>
      <w:r>
        <w:rPr>
          <w:rFonts w:ascii="Times New Roman" w:hAnsi="Times New Roman" w:cs="Times New Roman"/>
          <w:kern w:val="0"/>
          <w:sz w:val="28"/>
          <w:szCs w:val="28"/>
        </w:rPr>
        <w:t xml:space="preserve"> района от </w:t>
      </w:r>
      <w:r w:rsidR="00D34807">
        <w:rPr>
          <w:rFonts w:ascii="Times New Roman" w:hAnsi="Times New Roman" w:cs="Times New Roman"/>
          <w:kern w:val="0"/>
          <w:sz w:val="28"/>
          <w:szCs w:val="28"/>
        </w:rPr>
        <w:t>24</w:t>
      </w:r>
      <w:r>
        <w:rPr>
          <w:rFonts w:ascii="Times New Roman" w:hAnsi="Times New Roman" w:cs="Times New Roman"/>
          <w:kern w:val="0"/>
          <w:sz w:val="28"/>
          <w:szCs w:val="28"/>
        </w:rPr>
        <w:t>.</w:t>
      </w:r>
      <w:r w:rsidR="00D34807">
        <w:rPr>
          <w:rFonts w:ascii="Times New Roman" w:hAnsi="Times New Roman" w:cs="Times New Roman"/>
          <w:kern w:val="0"/>
          <w:sz w:val="28"/>
          <w:szCs w:val="28"/>
        </w:rPr>
        <w:t>10</w:t>
      </w:r>
      <w:r>
        <w:rPr>
          <w:rFonts w:ascii="Times New Roman" w:hAnsi="Times New Roman" w:cs="Times New Roman"/>
          <w:kern w:val="0"/>
          <w:sz w:val="28"/>
          <w:szCs w:val="28"/>
        </w:rPr>
        <w:t xml:space="preserve">.2016 N </w:t>
      </w:r>
      <w:r w:rsidR="00D34807">
        <w:rPr>
          <w:rFonts w:ascii="Times New Roman" w:hAnsi="Times New Roman" w:cs="Times New Roman"/>
          <w:kern w:val="0"/>
          <w:sz w:val="28"/>
          <w:szCs w:val="28"/>
        </w:rPr>
        <w:t>80</w:t>
      </w:r>
      <w:r>
        <w:rPr>
          <w:rFonts w:ascii="Times New Roman" w:hAnsi="Times New Roman" w:cs="Times New Roman"/>
          <w:kern w:val="0"/>
          <w:sz w:val="28"/>
          <w:szCs w:val="28"/>
        </w:rPr>
        <w:t xml:space="preserve"> </w:t>
      </w:r>
      <w:r w:rsidR="00D34807">
        <w:rPr>
          <w:rFonts w:ascii="Times New Roman" w:hAnsi="Times New Roman" w:cs="Times New Roman"/>
          <w:kern w:val="0"/>
          <w:sz w:val="28"/>
          <w:szCs w:val="28"/>
        </w:rPr>
        <w:t>«</w:t>
      </w:r>
      <w:r w:rsidRPr="002B003F">
        <w:rPr>
          <w:rFonts w:ascii="Times New Roman" w:hAnsi="Times New Roman" w:cs="Times New Roman"/>
          <w:kern w:val="0"/>
          <w:sz w:val="28"/>
          <w:szCs w:val="28"/>
        </w:rPr>
        <w:t xml:space="preserve">О персональных данных в администрации </w:t>
      </w:r>
      <w:proofErr w:type="spellStart"/>
      <w:r w:rsidR="00D36004">
        <w:rPr>
          <w:rFonts w:ascii="Times New Roman" w:hAnsi="Times New Roman" w:cs="Times New Roman"/>
          <w:kern w:val="0"/>
          <w:sz w:val="28"/>
          <w:szCs w:val="28"/>
        </w:rPr>
        <w:t>Вихаревского</w:t>
      </w:r>
      <w:proofErr w:type="spellEnd"/>
      <w:r w:rsidR="00D36004">
        <w:rPr>
          <w:rFonts w:ascii="Times New Roman" w:hAnsi="Times New Roman" w:cs="Times New Roman"/>
          <w:kern w:val="0"/>
          <w:sz w:val="28"/>
          <w:szCs w:val="28"/>
        </w:rPr>
        <w:t xml:space="preserve"> сельского поселения</w:t>
      </w:r>
      <w:r>
        <w:rPr>
          <w:rFonts w:ascii="Times New Roman" w:hAnsi="Times New Roman" w:cs="Times New Roman"/>
          <w:kern w:val="0"/>
          <w:sz w:val="28"/>
          <w:szCs w:val="28"/>
        </w:rPr>
        <w:t>»</w:t>
      </w:r>
    </w:p>
    <w:p w14:paraId="134F483A" w14:textId="257F40D6"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4. В соответствии с </w:t>
      </w:r>
      <w:hyperlink r:id="rId6" w:history="1">
        <w:r w:rsidRPr="00A244DC">
          <w:rPr>
            <w:rFonts w:ascii="Times New Roman" w:hAnsi="Times New Roman" w:cs="Times New Roman"/>
            <w:kern w:val="0"/>
            <w:sz w:val="28"/>
            <w:szCs w:val="28"/>
          </w:rPr>
          <w:t>частью 1 статьи 22.1</w:t>
        </w:r>
      </w:hyperlink>
      <w:r w:rsidRPr="00A244DC">
        <w:rPr>
          <w:rFonts w:ascii="Times New Roman" w:hAnsi="Times New Roman" w:cs="Times New Roman"/>
          <w:kern w:val="0"/>
          <w:sz w:val="28"/>
          <w:szCs w:val="28"/>
        </w:rPr>
        <w:t xml:space="preserve"> </w:t>
      </w:r>
      <w:r>
        <w:rPr>
          <w:rFonts w:ascii="Times New Roman" w:hAnsi="Times New Roman" w:cs="Times New Roman"/>
          <w:kern w:val="0"/>
          <w:sz w:val="28"/>
          <w:szCs w:val="28"/>
        </w:rPr>
        <w:t>Федерального закона от 27.07.2006 N 152-ФЗ "О персональных данных" определить</w:t>
      </w:r>
      <w:r w:rsidR="00A244DC">
        <w:rPr>
          <w:rFonts w:ascii="Times New Roman" w:hAnsi="Times New Roman" w:cs="Times New Roman"/>
          <w:kern w:val="0"/>
          <w:sz w:val="28"/>
          <w:szCs w:val="28"/>
        </w:rPr>
        <w:t xml:space="preserve"> глав</w:t>
      </w:r>
      <w:r w:rsidR="00A62A97">
        <w:rPr>
          <w:rFonts w:ascii="Times New Roman" w:hAnsi="Times New Roman" w:cs="Times New Roman"/>
          <w:kern w:val="0"/>
          <w:sz w:val="28"/>
          <w:szCs w:val="28"/>
        </w:rPr>
        <w:t>у</w:t>
      </w:r>
      <w:r w:rsidR="00A244DC">
        <w:rPr>
          <w:rFonts w:ascii="Times New Roman" w:hAnsi="Times New Roman" w:cs="Times New Roman"/>
          <w:kern w:val="0"/>
          <w:sz w:val="28"/>
          <w:szCs w:val="28"/>
        </w:rPr>
        <w:t xml:space="preserve"> администрации</w:t>
      </w:r>
      <w:r w:rsidR="00A62A97">
        <w:rPr>
          <w:rFonts w:ascii="Times New Roman" w:hAnsi="Times New Roman" w:cs="Times New Roman"/>
          <w:kern w:val="0"/>
          <w:sz w:val="28"/>
          <w:szCs w:val="28"/>
        </w:rPr>
        <w:t xml:space="preserve"> сельского поселения</w:t>
      </w:r>
      <w:r w:rsidR="00A244DC">
        <w:rPr>
          <w:rFonts w:ascii="Times New Roman" w:hAnsi="Times New Roman" w:cs="Times New Roman"/>
          <w:kern w:val="0"/>
          <w:sz w:val="28"/>
          <w:szCs w:val="28"/>
        </w:rPr>
        <w:t>,</w:t>
      </w:r>
      <w:r>
        <w:rPr>
          <w:rFonts w:ascii="Times New Roman" w:hAnsi="Times New Roman" w:cs="Times New Roman"/>
          <w:kern w:val="0"/>
          <w:sz w:val="28"/>
          <w:szCs w:val="28"/>
        </w:rPr>
        <w:t xml:space="preserve"> ответственным за организацию обработки персональных данных в администрации </w:t>
      </w:r>
      <w:proofErr w:type="spellStart"/>
      <w:r w:rsidR="00361783">
        <w:rPr>
          <w:rFonts w:ascii="Times New Roman" w:hAnsi="Times New Roman" w:cs="Times New Roman"/>
          <w:kern w:val="0"/>
          <w:sz w:val="28"/>
          <w:szCs w:val="28"/>
        </w:rPr>
        <w:t>Вихаревского</w:t>
      </w:r>
      <w:proofErr w:type="spellEnd"/>
      <w:r w:rsidR="00361783">
        <w:rPr>
          <w:rFonts w:ascii="Times New Roman" w:hAnsi="Times New Roman" w:cs="Times New Roman"/>
          <w:kern w:val="0"/>
          <w:sz w:val="28"/>
          <w:szCs w:val="28"/>
        </w:rPr>
        <w:t xml:space="preserve"> сельского поселения </w:t>
      </w:r>
      <w:proofErr w:type="spellStart"/>
      <w:r w:rsidR="00A244DC">
        <w:rPr>
          <w:rFonts w:ascii="Times New Roman" w:hAnsi="Times New Roman" w:cs="Times New Roman"/>
          <w:kern w:val="0"/>
          <w:sz w:val="28"/>
          <w:szCs w:val="28"/>
        </w:rPr>
        <w:t>Кильмез</w:t>
      </w:r>
      <w:r>
        <w:rPr>
          <w:rFonts w:ascii="Times New Roman" w:hAnsi="Times New Roman" w:cs="Times New Roman"/>
          <w:kern w:val="0"/>
          <w:sz w:val="28"/>
          <w:szCs w:val="28"/>
        </w:rPr>
        <w:t>ского</w:t>
      </w:r>
      <w:proofErr w:type="spellEnd"/>
      <w:r>
        <w:rPr>
          <w:rFonts w:ascii="Times New Roman" w:hAnsi="Times New Roman" w:cs="Times New Roman"/>
          <w:kern w:val="0"/>
          <w:sz w:val="28"/>
          <w:szCs w:val="28"/>
        </w:rPr>
        <w:t xml:space="preserve"> муниципального района.</w:t>
      </w:r>
    </w:p>
    <w:p w14:paraId="639289EC" w14:textId="77777777" w:rsidR="002B003F" w:rsidRDefault="002B003F" w:rsidP="002B003F">
      <w:pPr>
        <w:autoSpaceDE w:val="0"/>
        <w:autoSpaceDN w:val="0"/>
        <w:adjustRightInd w:val="0"/>
        <w:spacing w:after="0" w:line="240" w:lineRule="auto"/>
        <w:jc w:val="both"/>
        <w:rPr>
          <w:rFonts w:ascii="Times New Roman" w:hAnsi="Times New Roman" w:cs="Times New Roman"/>
          <w:kern w:val="0"/>
          <w:sz w:val="28"/>
          <w:szCs w:val="28"/>
        </w:rPr>
      </w:pPr>
    </w:p>
    <w:p w14:paraId="598CA544" w14:textId="77777777" w:rsidR="00361783" w:rsidRDefault="00A244DC" w:rsidP="002B003F">
      <w:pPr>
        <w:autoSpaceDE w:val="0"/>
        <w:autoSpaceDN w:val="0"/>
        <w:adjustRightInd w:val="0"/>
        <w:spacing w:after="0" w:line="240" w:lineRule="auto"/>
        <w:jc w:val="both"/>
        <w:rPr>
          <w:rFonts w:ascii="Times New Roman" w:hAnsi="Times New Roman" w:cs="Times New Roman"/>
          <w:kern w:val="0"/>
          <w:sz w:val="28"/>
          <w:szCs w:val="28"/>
        </w:rPr>
      </w:pPr>
      <w:r>
        <w:rPr>
          <w:rFonts w:ascii="Times New Roman" w:hAnsi="Times New Roman" w:cs="Times New Roman"/>
          <w:kern w:val="0"/>
          <w:sz w:val="28"/>
          <w:szCs w:val="28"/>
        </w:rPr>
        <w:t xml:space="preserve">Глава </w:t>
      </w:r>
      <w:proofErr w:type="spellStart"/>
      <w:r w:rsidR="00361783">
        <w:rPr>
          <w:rFonts w:ascii="Times New Roman" w:hAnsi="Times New Roman" w:cs="Times New Roman"/>
          <w:kern w:val="0"/>
          <w:sz w:val="28"/>
          <w:szCs w:val="28"/>
        </w:rPr>
        <w:t>Вихаревского</w:t>
      </w:r>
      <w:proofErr w:type="spellEnd"/>
      <w:r w:rsidR="00361783">
        <w:rPr>
          <w:rFonts w:ascii="Times New Roman" w:hAnsi="Times New Roman" w:cs="Times New Roman"/>
          <w:kern w:val="0"/>
          <w:sz w:val="28"/>
          <w:szCs w:val="28"/>
        </w:rPr>
        <w:t xml:space="preserve"> </w:t>
      </w:r>
    </w:p>
    <w:p w14:paraId="586BBCE3" w14:textId="357B19A7" w:rsidR="002B003F" w:rsidRDefault="00361783" w:rsidP="002B003F">
      <w:pPr>
        <w:autoSpaceDE w:val="0"/>
        <w:autoSpaceDN w:val="0"/>
        <w:adjustRightInd w:val="0"/>
        <w:spacing w:after="0" w:line="240" w:lineRule="auto"/>
        <w:jc w:val="both"/>
        <w:rPr>
          <w:rFonts w:ascii="Times New Roman" w:hAnsi="Times New Roman" w:cs="Times New Roman"/>
          <w:kern w:val="0"/>
          <w:sz w:val="28"/>
          <w:szCs w:val="28"/>
        </w:rPr>
      </w:pPr>
      <w:r>
        <w:rPr>
          <w:rFonts w:ascii="Times New Roman" w:hAnsi="Times New Roman" w:cs="Times New Roman"/>
          <w:kern w:val="0"/>
          <w:sz w:val="28"/>
          <w:szCs w:val="28"/>
        </w:rPr>
        <w:t xml:space="preserve">сельского поселения                                                         </w:t>
      </w:r>
      <w:proofErr w:type="spellStart"/>
      <w:r>
        <w:rPr>
          <w:rFonts w:ascii="Times New Roman" w:hAnsi="Times New Roman" w:cs="Times New Roman"/>
          <w:kern w:val="0"/>
          <w:sz w:val="28"/>
          <w:szCs w:val="28"/>
        </w:rPr>
        <w:t>А.М.Чучалин</w:t>
      </w:r>
      <w:proofErr w:type="spellEnd"/>
    </w:p>
    <w:p w14:paraId="4DC71974" w14:textId="2594DCCD" w:rsidR="00F30A7E" w:rsidRDefault="00F30A7E" w:rsidP="002B003F">
      <w:pPr>
        <w:autoSpaceDE w:val="0"/>
        <w:autoSpaceDN w:val="0"/>
        <w:adjustRightInd w:val="0"/>
        <w:spacing w:after="0" w:line="240" w:lineRule="auto"/>
        <w:jc w:val="both"/>
        <w:rPr>
          <w:rFonts w:ascii="Times New Roman" w:hAnsi="Times New Roman" w:cs="Times New Roman"/>
          <w:kern w:val="0"/>
          <w:sz w:val="28"/>
          <w:szCs w:val="28"/>
        </w:rPr>
      </w:pPr>
      <w:r>
        <w:rPr>
          <w:rFonts w:ascii="Times New Roman" w:hAnsi="Times New Roman" w:cs="Times New Roman"/>
          <w:kern w:val="0"/>
          <w:sz w:val="28"/>
          <w:szCs w:val="28"/>
        </w:rPr>
        <w:t>__________________________________________________________________</w:t>
      </w:r>
    </w:p>
    <w:p w14:paraId="383A3C96" w14:textId="77777777" w:rsidR="002B003F" w:rsidRDefault="002B003F" w:rsidP="002B003F">
      <w:pPr>
        <w:autoSpaceDE w:val="0"/>
        <w:autoSpaceDN w:val="0"/>
        <w:adjustRightInd w:val="0"/>
        <w:spacing w:after="0" w:line="240" w:lineRule="auto"/>
        <w:jc w:val="both"/>
        <w:rPr>
          <w:rFonts w:ascii="Times New Roman" w:hAnsi="Times New Roman" w:cs="Times New Roman"/>
          <w:kern w:val="0"/>
          <w:sz w:val="28"/>
          <w:szCs w:val="28"/>
        </w:rPr>
      </w:pPr>
    </w:p>
    <w:p w14:paraId="1E0A4771" w14:textId="77777777" w:rsidR="002B003F" w:rsidRDefault="002B003F" w:rsidP="002B003F">
      <w:pPr>
        <w:autoSpaceDE w:val="0"/>
        <w:autoSpaceDN w:val="0"/>
        <w:adjustRightInd w:val="0"/>
        <w:spacing w:after="0" w:line="240" w:lineRule="auto"/>
        <w:jc w:val="both"/>
        <w:rPr>
          <w:rFonts w:ascii="Times New Roman" w:hAnsi="Times New Roman" w:cs="Times New Roman"/>
          <w:kern w:val="0"/>
          <w:sz w:val="28"/>
          <w:szCs w:val="28"/>
        </w:rPr>
      </w:pPr>
    </w:p>
    <w:p w14:paraId="0B63709A" w14:textId="77777777" w:rsidR="002B003F" w:rsidRDefault="002B003F" w:rsidP="002B003F">
      <w:pPr>
        <w:autoSpaceDE w:val="0"/>
        <w:autoSpaceDN w:val="0"/>
        <w:adjustRightInd w:val="0"/>
        <w:spacing w:after="0" w:line="240" w:lineRule="auto"/>
        <w:jc w:val="both"/>
        <w:rPr>
          <w:rFonts w:ascii="Times New Roman" w:hAnsi="Times New Roman" w:cs="Times New Roman"/>
          <w:kern w:val="0"/>
          <w:sz w:val="28"/>
          <w:szCs w:val="28"/>
        </w:rPr>
      </w:pPr>
    </w:p>
    <w:p w14:paraId="28947BA1" w14:textId="77777777" w:rsidR="008D533A" w:rsidRDefault="008D533A" w:rsidP="002B003F">
      <w:pPr>
        <w:autoSpaceDE w:val="0"/>
        <w:autoSpaceDN w:val="0"/>
        <w:adjustRightInd w:val="0"/>
        <w:spacing w:after="0" w:line="240" w:lineRule="auto"/>
        <w:jc w:val="both"/>
        <w:rPr>
          <w:rFonts w:ascii="Times New Roman" w:hAnsi="Times New Roman" w:cs="Times New Roman"/>
          <w:kern w:val="0"/>
          <w:sz w:val="28"/>
          <w:szCs w:val="28"/>
        </w:rPr>
      </w:pPr>
    </w:p>
    <w:p w14:paraId="30D1DDB0" w14:textId="77777777" w:rsidR="008D533A" w:rsidRDefault="008D533A" w:rsidP="002B003F">
      <w:pPr>
        <w:autoSpaceDE w:val="0"/>
        <w:autoSpaceDN w:val="0"/>
        <w:adjustRightInd w:val="0"/>
        <w:spacing w:after="0" w:line="240" w:lineRule="auto"/>
        <w:jc w:val="both"/>
        <w:rPr>
          <w:rFonts w:ascii="Times New Roman" w:hAnsi="Times New Roman" w:cs="Times New Roman"/>
          <w:kern w:val="0"/>
          <w:sz w:val="28"/>
          <w:szCs w:val="28"/>
        </w:rPr>
      </w:pPr>
    </w:p>
    <w:p w14:paraId="6E9FAE33" w14:textId="77777777" w:rsidR="008D533A" w:rsidRDefault="008D533A" w:rsidP="002B003F">
      <w:pPr>
        <w:autoSpaceDE w:val="0"/>
        <w:autoSpaceDN w:val="0"/>
        <w:adjustRightInd w:val="0"/>
        <w:spacing w:after="0" w:line="240" w:lineRule="auto"/>
        <w:jc w:val="both"/>
        <w:rPr>
          <w:rFonts w:ascii="Times New Roman" w:hAnsi="Times New Roman" w:cs="Times New Roman"/>
          <w:kern w:val="0"/>
          <w:sz w:val="28"/>
          <w:szCs w:val="28"/>
        </w:rPr>
      </w:pPr>
    </w:p>
    <w:p w14:paraId="016CC6E5" w14:textId="77777777" w:rsidR="008D533A" w:rsidRDefault="008D533A" w:rsidP="002B003F">
      <w:pPr>
        <w:autoSpaceDE w:val="0"/>
        <w:autoSpaceDN w:val="0"/>
        <w:adjustRightInd w:val="0"/>
        <w:spacing w:after="0" w:line="240" w:lineRule="auto"/>
        <w:jc w:val="both"/>
        <w:rPr>
          <w:rFonts w:ascii="Times New Roman" w:hAnsi="Times New Roman" w:cs="Times New Roman"/>
          <w:kern w:val="0"/>
          <w:sz w:val="28"/>
          <w:szCs w:val="28"/>
        </w:rPr>
      </w:pPr>
    </w:p>
    <w:p w14:paraId="1C851A81" w14:textId="77777777" w:rsidR="008D533A" w:rsidRDefault="008D533A" w:rsidP="002B003F">
      <w:pPr>
        <w:autoSpaceDE w:val="0"/>
        <w:autoSpaceDN w:val="0"/>
        <w:adjustRightInd w:val="0"/>
        <w:spacing w:after="0" w:line="240" w:lineRule="auto"/>
        <w:jc w:val="both"/>
        <w:rPr>
          <w:rFonts w:ascii="Times New Roman" w:hAnsi="Times New Roman" w:cs="Times New Roman"/>
          <w:kern w:val="0"/>
          <w:sz w:val="28"/>
          <w:szCs w:val="28"/>
        </w:rPr>
      </w:pPr>
    </w:p>
    <w:p w14:paraId="00E3806B" w14:textId="03C9466D" w:rsidR="002B003F" w:rsidRPr="00473EDC" w:rsidRDefault="00791CE3" w:rsidP="00791CE3">
      <w:pPr>
        <w:autoSpaceDE w:val="0"/>
        <w:autoSpaceDN w:val="0"/>
        <w:adjustRightInd w:val="0"/>
        <w:spacing w:after="0" w:line="240" w:lineRule="auto"/>
        <w:outlineLvl w:val="0"/>
        <w:rPr>
          <w:rFonts w:ascii="Times New Roman" w:hAnsi="Times New Roman" w:cs="Times New Roman"/>
          <w:kern w:val="0"/>
        </w:rPr>
      </w:pPr>
      <w:r w:rsidRPr="00473EDC">
        <w:rPr>
          <w:rFonts w:ascii="Times New Roman" w:hAnsi="Times New Roman" w:cs="Times New Roman"/>
          <w:kern w:val="0"/>
        </w:rPr>
        <w:t xml:space="preserve">                                                                                               </w:t>
      </w:r>
      <w:r w:rsidR="002B003F" w:rsidRPr="00473EDC">
        <w:rPr>
          <w:rFonts w:ascii="Times New Roman" w:hAnsi="Times New Roman" w:cs="Times New Roman"/>
          <w:kern w:val="0"/>
        </w:rPr>
        <w:t>Приложение</w:t>
      </w:r>
    </w:p>
    <w:p w14:paraId="32C22C63" w14:textId="279EFD8C" w:rsidR="002B003F" w:rsidRPr="00473EDC" w:rsidRDefault="00791CE3" w:rsidP="00791CE3">
      <w:pPr>
        <w:autoSpaceDE w:val="0"/>
        <w:autoSpaceDN w:val="0"/>
        <w:adjustRightInd w:val="0"/>
        <w:spacing w:after="0" w:line="240" w:lineRule="auto"/>
        <w:jc w:val="center"/>
        <w:rPr>
          <w:rFonts w:ascii="Times New Roman" w:hAnsi="Times New Roman" w:cs="Times New Roman"/>
          <w:kern w:val="0"/>
        </w:rPr>
      </w:pPr>
      <w:r w:rsidRPr="00473EDC">
        <w:rPr>
          <w:rFonts w:ascii="Times New Roman" w:hAnsi="Times New Roman" w:cs="Times New Roman"/>
          <w:kern w:val="0"/>
        </w:rPr>
        <w:t xml:space="preserve">                                                                                      </w:t>
      </w:r>
      <w:r w:rsidR="002B003F" w:rsidRPr="00473EDC">
        <w:rPr>
          <w:rFonts w:ascii="Times New Roman" w:hAnsi="Times New Roman" w:cs="Times New Roman"/>
          <w:kern w:val="0"/>
        </w:rPr>
        <w:t>к постановлению</w:t>
      </w:r>
    </w:p>
    <w:p w14:paraId="5E2DAF8D" w14:textId="6F030F40" w:rsidR="002B003F" w:rsidRPr="00473EDC" w:rsidRDefault="00791CE3" w:rsidP="00791CE3">
      <w:pPr>
        <w:autoSpaceDE w:val="0"/>
        <w:autoSpaceDN w:val="0"/>
        <w:adjustRightInd w:val="0"/>
        <w:spacing w:after="0" w:line="240" w:lineRule="auto"/>
        <w:jc w:val="center"/>
        <w:rPr>
          <w:rFonts w:ascii="Times New Roman" w:hAnsi="Times New Roman" w:cs="Times New Roman"/>
          <w:kern w:val="0"/>
        </w:rPr>
      </w:pPr>
      <w:r w:rsidRPr="00473EDC">
        <w:rPr>
          <w:rFonts w:ascii="Times New Roman" w:hAnsi="Times New Roman" w:cs="Times New Roman"/>
          <w:kern w:val="0"/>
        </w:rPr>
        <w:t xml:space="preserve">                                                                                   </w:t>
      </w:r>
      <w:r w:rsidR="002B003F" w:rsidRPr="00473EDC">
        <w:rPr>
          <w:rFonts w:ascii="Times New Roman" w:hAnsi="Times New Roman" w:cs="Times New Roman"/>
          <w:kern w:val="0"/>
        </w:rPr>
        <w:t>администрации</w:t>
      </w:r>
    </w:p>
    <w:p w14:paraId="19B4948C" w14:textId="1D2197BC" w:rsidR="002B003F" w:rsidRPr="00473EDC" w:rsidRDefault="00791CE3" w:rsidP="00791CE3">
      <w:pPr>
        <w:autoSpaceDE w:val="0"/>
        <w:autoSpaceDN w:val="0"/>
        <w:adjustRightInd w:val="0"/>
        <w:spacing w:after="0" w:line="240" w:lineRule="auto"/>
        <w:jc w:val="center"/>
        <w:rPr>
          <w:rFonts w:ascii="Times New Roman" w:hAnsi="Times New Roman" w:cs="Times New Roman"/>
          <w:kern w:val="0"/>
        </w:rPr>
      </w:pPr>
      <w:r w:rsidRPr="00473EDC">
        <w:rPr>
          <w:rFonts w:ascii="Times New Roman" w:hAnsi="Times New Roman" w:cs="Times New Roman"/>
          <w:kern w:val="0"/>
        </w:rPr>
        <w:t xml:space="preserve">                                                                                             </w:t>
      </w:r>
      <w:r w:rsidR="00A244DC" w:rsidRPr="00473EDC">
        <w:rPr>
          <w:rFonts w:ascii="Times New Roman" w:hAnsi="Times New Roman" w:cs="Times New Roman"/>
          <w:kern w:val="0"/>
        </w:rPr>
        <w:t>Кильмез</w:t>
      </w:r>
      <w:r w:rsidR="002B003F" w:rsidRPr="00473EDC">
        <w:rPr>
          <w:rFonts w:ascii="Times New Roman" w:hAnsi="Times New Roman" w:cs="Times New Roman"/>
          <w:kern w:val="0"/>
        </w:rPr>
        <w:t>ского района</w:t>
      </w:r>
    </w:p>
    <w:p w14:paraId="3FB37243" w14:textId="7E8ADFC6" w:rsidR="002B003F" w:rsidRPr="00473EDC" w:rsidRDefault="00791CE3" w:rsidP="00791CE3">
      <w:pPr>
        <w:autoSpaceDE w:val="0"/>
        <w:autoSpaceDN w:val="0"/>
        <w:adjustRightInd w:val="0"/>
        <w:spacing w:after="0" w:line="240" w:lineRule="auto"/>
        <w:jc w:val="center"/>
        <w:rPr>
          <w:rFonts w:ascii="Times New Roman" w:hAnsi="Times New Roman" w:cs="Times New Roman"/>
          <w:kern w:val="0"/>
        </w:rPr>
      </w:pPr>
      <w:r w:rsidRPr="00473EDC">
        <w:rPr>
          <w:rFonts w:ascii="Times New Roman" w:hAnsi="Times New Roman" w:cs="Times New Roman"/>
          <w:kern w:val="0"/>
        </w:rPr>
        <w:t xml:space="preserve">                                                                                         </w:t>
      </w:r>
      <w:r w:rsidR="002B003F" w:rsidRPr="00473EDC">
        <w:rPr>
          <w:rFonts w:ascii="Times New Roman" w:hAnsi="Times New Roman" w:cs="Times New Roman"/>
          <w:kern w:val="0"/>
        </w:rPr>
        <w:t>Кировской области</w:t>
      </w:r>
    </w:p>
    <w:p w14:paraId="62333F0B" w14:textId="4D5D1B6C" w:rsidR="002B003F" w:rsidRPr="00473EDC" w:rsidRDefault="00791CE3" w:rsidP="00791CE3">
      <w:pPr>
        <w:autoSpaceDE w:val="0"/>
        <w:autoSpaceDN w:val="0"/>
        <w:adjustRightInd w:val="0"/>
        <w:spacing w:after="0" w:line="240" w:lineRule="auto"/>
        <w:jc w:val="center"/>
        <w:rPr>
          <w:rFonts w:ascii="Times New Roman" w:hAnsi="Times New Roman" w:cs="Times New Roman"/>
          <w:kern w:val="0"/>
        </w:rPr>
      </w:pPr>
      <w:r w:rsidRPr="00473EDC">
        <w:rPr>
          <w:rFonts w:ascii="Times New Roman" w:hAnsi="Times New Roman" w:cs="Times New Roman"/>
          <w:kern w:val="0"/>
        </w:rPr>
        <w:t xml:space="preserve">                                                                                           о</w:t>
      </w:r>
      <w:r w:rsidR="002B003F" w:rsidRPr="00473EDC">
        <w:rPr>
          <w:rFonts w:ascii="Times New Roman" w:hAnsi="Times New Roman" w:cs="Times New Roman"/>
          <w:kern w:val="0"/>
        </w:rPr>
        <w:t>т</w:t>
      </w:r>
      <w:r w:rsidRPr="00473EDC">
        <w:rPr>
          <w:rFonts w:ascii="Times New Roman" w:hAnsi="Times New Roman" w:cs="Times New Roman"/>
          <w:kern w:val="0"/>
        </w:rPr>
        <w:t xml:space="preserve"> </w:t>
      </w:r>
      <w:r w:rsidR="00361783" w:rsidRPr="00473EDC">
        <w:rPr>
          <w:rFonts w:ascii="Times New Roman" w:hAnsi="Times New Roman" w:cs="Times New Roman"/>
          <w:kern w:val="0"/>
        </w:rPr>
        <w:t>2</w:t>
      </w:r>
      <w:r w:rsidR="00473EDC" w:rsidRPr="00473EDC">
        <w:rPr>
          <w:rFonts w:ascii="Times New Roman" w:hAnsi="Times New Roman" w:cs="Times New Roman"/>
          <w:kern w:val="0"/>
        </w:rPr>
        <w:t>7</w:t>
      </w:r>
      <w:r w:rsidRPr="00473EDC">
        <w:rPr>
          <w:rFonts w:ascii="Times New Roman" w:hAnsi="Times New Roman" w:cs="Times New Roman"/>
          <w:kern w:val="0"/>
        </w:rPr>
        <w:t xml:space="preserve">.12.2024 № </w:t>
      </w:r>
      <w:r w:rsidR="00473EDC" w:rsidRPr="00473EDC">
        <w:rPr>
          <w:rFonts w:ascii="Times New Roman" w:hAnsi="Times New Roman" w:cs="Times New Roman"/>
          <w:kern w:val="0"/>
        </w:rPr>
        <w:t>46</w:t>
      </w:r>
    </w:p>
    <w:p w14:paraId="63066681" w14:textId="77777777" w:rsidR="002B003F" w:rsidRPr="00473EDC" w:rsidRDefault="002B003F" w:rsidP="002B003F">
      <w:pPr>
        <w:autoSpaceDE w:val="0"/>
        <w:autoSpaceDN w:val="0"/>
        <w:adjustRightInd w:val="0"/>
        <w:spacing w:after="0" w:line="240" w:lineRule="auto"/>
        <w:jc w:val="both"/>
        <w:rPr>
          <w:rFonts w:ascii="Times New Roman" w:hAnsi="Times New Roman" w:cs="Times New Roman"/>
          <w:kern w:val="0"/>
        </w:rPr>
      </w:pPr>
    </w:p>
    <w:p w14:paraId="07975715" w14:textId="77777777" w:rsidR="002B003F" w:rsidRPr="00473EDC" w:rsidRDefault="002B003F" w:rsidP="002B003F">
      <w:pPr>
        <w:autoSpaceDE w:val="0"/>
        <w:autoSpaceDN w:val="0"/>
        <w:adjustRightInd w:val="0"/>
        <w:spacing w:after="0" w:line="240" w:lineRule="auto"/>
        <w:jc w:val="center"/>
        <w:rPr>
          <w:rFonts w:ascii="Times New Roman" w:hAnsi="Times New Roman" w:cs="Times New Roman"/>
          <w:b/>
          <w:bCs/>
          <w:kern w:val="0"/>
        </w:rPr>
      </w:pPr>
      <w:bookmarkStart w:id="0" w:name="Par31"/>
      <w:bookmarkEnd w:id="0"/>
      <w:r w:rsidRPr="00473EDC">
        <w:rPr>
          <w:rFonts w:ascii="Times New Roman" w:hAnsi="Times New Roman" w:cs="Times New Roman"/>
          <w:b/>
          <w:bCs/>
          <w:kern w:val="0"/>
        </w:rPr>
        <w:t>ПОЛИТИКА</w:t>
      </w:r>
    </w:p>
    <w:p w14:paraId="53F4698A" w14:textId="5EC28838" w:rsidR="002B003F" w:rsidRPr="00473EDC" w:rsidRDefault="002B003F" w:rsidP="002B003F">
      <w:pPr>
        <w:autoSpaceDE w:val="0"/>
        <w:autoSpaceDN w:val="0"/>
        <w:adjustRightInd w:val="0"/>
        <w:spacing w:after="0" w:line="240" w:lineRule="auto"/>
        <w:jc w:val="center"/>
        <w:rPr>
          <w:rFonts w:ascii="Times New Roman" w:hAnsi="Times New Roman" w:cs="Times New Roman"/>
          <w:b/>
          <w:bCs/>
          <w:kern w:val="0"/>
        </w:rPr>
      </w:pPr>
      <w:r w:rsidRPr="00473EDC">
        <w:rPr>
          <w:rFonts w:ascii="Times New Roman" w:hAnsi="Times New Roman" w:cs="Times New Roman"/>
          <w:b/>
          <w:bCs/>
          <w:kern w:val="0"/>
        </w:rPr>
        <w:t xml:space="preserve">АДМИНИСТРАЦИИ </w:t>
      </w:r>
      <w:r w:rsidR="00361783" w:rsidRPr="00473EDC">
        <w:rPr>
          <w:rFonts w:ascii="Times New Roman" w:hAnsi="Times New Roman" w:cs="Times New Roman"/>
          <w:b/>
          <w:bCs/>
          <w:kern w:val="0"/>
        </w:rPr>
        <w:t xml:space="preserve">ВИХАРЕВСКОГО СЕЛЬСКОГО ПОСЕЛЕНИЯ </w:t>
      </w:r>
      <w:r w:rsidR="00A244DC" w:rsidRPr="00473EDC">
        <w:rPr>
          <w:rFonts w:ascii="Times New Roman" w:hAnsi="Times New Roman" w:cs="Times New Roman"/>
          <w:b/>
          <w:bCs/>
          <w:kern w:val="0"/>
        </w:rPr>
        <w:t>КИЛЬМЕЗ</w:t>
      </w:r>
      <w:r w:rsidRPr="00473EDC">
        <w:rPr>
          <w:rFonts w:ascii="Times New Roman" w:hAnsi="Times New Roman" w:cs="Times New Roman"/>
          <w:b/>
          <w:bCs/>
          <w:kern w:val="0"/>
        </w:rPr>
        <w:t>СКОГО МУНИЦИПАЛЬНОГО РАЙОНА</w:t>
      </w:r>
    </w:p>
    <w:p w14:paraId="6281B3B7" w14:textId="77777777" w:rsidR="002B003F" w:rsidRPr="00473EDC" w:rsidRDefault="002B003F" w:rsidP="002B003F">
      <w:pPr>
        <w:autoSpaceDE w:val="0"/>
        <w:autoSpaceDN w:val="0"/>
        <w:adjustRightInd w:val="0"/>
        <w:spacing w:after="0" w:line="240" w:lineRule="auto"/>
        <w:jc w:val="center"/>
        <w:rPr>
          <w:rFonts w:ascii="Times New Roman" w:hAnsi="Times New Roman" w:cs="Times New Roman"/>
          <w:b/>
          <w:bCs/>
          <w:kern w:val="0"/>
        </w:rPr>
      </w:pPr>
      <w:r w:rsidRPr="00473EDC">
        <w:rPr>
          <w:rFonts w:ascii="Times New Roman" w:hAnsi="Times New Roman" w:cs="Times New Roman"/>
          <w:b/>
          <w:bCs/>
          <w:kern w:val="0"/>
        </w:rPr>
        <w:t>В ОТНОШЕНИИ ОБРАБОТКИ ПЕРСОНАЛЬНЫХ ДАННЫХ</w:t>
      </w:r>
    </w:p>
    <w:p w14:paraId="24D8527E" w14:textId="77777777" w:rsidR="002B003F" w:rsidRPr="00473EDC" w:rsidRDefault="002B003F" w:rsidP="002B003F">
      <w:pPr>
        <w:autoSpaceDE w:val="0"/>
        <w:autoSpaceDN w:val="0"/>
        <w:adjustRightInd w:val="0"/>
        <w:spacing w:after="0" w:line="240" w:lineRule="auto"/>
        <w:jc w:val="both"/>
        <w:rPr>
          <w:rFonts w:ascii="Times New Roman" w:hAnsi="Times New Roman" w:cs="Times New Roman"/>
          <w:kern w:val="0"/>
        </w:rPr>
      </w:pPr>
    </w:p>
    <w:p w14:paraId="19E16B8A" w14:textId="77777777" w:rsidR="002B003F" w:rsidRPr="00473EDC" w:rsidRDefault="002B003F" w:rsidP="002B003F">
      <w:pPr>
        <w:autoSpaceDE w:val="0"/>
        <w:autoSpaceDN w:val="0"/>
        <w:adjustRightInd w:val="0"/>
        <w:spacing w:after="0" w:line="240" w:lineRule="auto"/>
        <w:ind w:firstLine="540"/>
        <w:jc w:val="both"/>
        <w:outlineLvl w:val="1"/>
        <w:rPr>
          <w:rFonts w:ascii="Times New Roman" w:hAnsi="Times New Roman" w:cs="Times New Roman"/>
          <w:b/>
          <w:bCs/>
          <w:kern w:val="0"/>
        </w:rPr>
      </w:pPr>
      <w:r w:rsidRPr="00473EDC">
        <w:rPr>
          <w:rFonts w:ascii="Times New Roman" w:hAnsi="Times New Roman" w:cs="Times New Roman"/>
          <w:b/>
          <w:bCs/>
          <w:kern w:val="0"/>
        </w:rPr>
        <w:t>1. Общие положения.</w:t>
      </w:r>
    </w:p>
    <w:p w14:paraId="77E756B6" w14:textId="67F0BA69"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 xml:space="preserve">1.1. Политика в отношении обработки персональных данных администрации </w:t>
      </w:r>
      <w:proofErr w:type="spellStart"/>
      <w:r w:rsidR="00361783" w:rsidRPr="00473EDC">
        <w:rPr>
          <w:rFonts w:ascii="Times New Roman" w:hAnsi="Times New Roman" w:cs="Times New Roman"/>
          <w:kern w:val="0"/>
        </w:rPr>
        <w:t>Вихаревского</w:t>
      </w:r>
      <w:proofErr w:type="spellEnd"/>
      <w:r w:rsidR="00361783" w:rsidRPr="00473EDC">
        <w:rPr>
          <w:rFonts w:ascii="Times New Roman" w:hAnsi="Times New Roman" w:cs="Times New Roman"/>
          <w:kern w:val="0"/>
        </w:rPr>
        <w:t xml:space="preserve"> сельского поселения </w:t>
      </w:r>
      <w:proofErr w:type="spellStart"/>
      <w:r w:rsidR="00A244DC" w:rsidRPr="00473EDC">
        <w:rPr>
          <w:rFonts w:ascii="Times New Roman" w:hAnsi="Times New Roman" w:cs="Times New Roman"/>
          <w:kern w:val="0"/>
        </w:rPr>
        <w:t>Кильмез</w:t>
      </w:r>
      <w:r w:rsidRPr="00473EDC">
        <w:rPr>
          <w:rFonts w:ascii="Times New Roman" w:hAnsi="Times New Roman" w:cs="Times New Roman"/>
          <w:kern w:val="0"/>
        </w:rPr>
        <w:t>ского</w:t>
      </w:r>
      <w:proofErr w:type="spellEnd"/>
      <w:r w:rsidRPr="00473EDC">
        <w:rPr>
          <w:rFonts w:ascii="Times New Roman" w:hAnsi="Times New Roman" w:cs="Times New Roman"/>
          <w:kern w:val="0"/>
        </w:rPr>
        <w:t xml:space="preserve"> муниципального района (далее - Политика) разработана в целях обеспечения защиты прав и свобод субъекта персональных данных при обработке его персональных данных, в том числе защиты прав на неприкосновенность частной жизни, личную и семейную тайну.</w:t>
      </w:r>
    </w:p>
    <w:p w14:paraId="00F66C32"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1.2. Основные понятия, используемые в Политике:</w:t>
      </w:r>
    </w:p>
    <w:p w14:paraId="08A1792F"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 xml:space="preserve">1.2.1. </w:t>
      </w:r>
      <w:r w:rsidRPr="00473EDC">
        <w:rPr>
          <w:rFonts w:ascii="Times New Roman" w:hAnsi="Times New Roman" w:cs="Times New Roman"/>
          <w:b/>
          <w:bCs/>
          <w:kern w:val="0"/>
        </w:rPr>
        <w:t>Персональные данные</w:t>
      </w:r>
      <w:r w:rsidRPr="00473EDC">
        <w:rPr>
          <w:rFonts w:ascii="Times New Roman" w:hAnsi="Times New Roman" w:cs="Times New Roman"/>
          <w:kern w:val="0"/>
        </w:rPr>
        <w:t xml:space="preserve"> - любая информация, относящаяся прямо или косвенно к определенному или определяемому физическому лицу (субъекту персональных данных).</w:t>
      </w:r>
    </w:p>
    <w:p w14:paraId="35B2AA56"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 xml:space="preserve">1.2.2. </w:t>
      </w:r>
      <w:r w:rsidRPr="00473EDC">
        <w:rPr>
          <w:rFonts w:ascii="Times New Roman" w:hAnsi="Times New Roman" w:cs="Times New Roman"/>
          <w:b/>
          <w:bCs/>
          <w:kern w:val="0"/>
        </w:rPr>
        <w:t>Обработка персональных данных</w:t>
      </w:r>
      <w:r w:rsidRPr="00473EDC">
        <w:rPr>
          <w:rFonts w:ascii="Times New Roman" w:hAnsi="Times New Roman" w:cs="Times New Roman"/>
          <w:kern w:val="0"/>
        </w:rPr>
        <w:t xml:space="preserve">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w:t>
      </w:r>
    </w:p>
    <w:p w14:paraId="223D754E"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сбор;</w:t>
      </w:r>
    </w:p>
    <w:p w14:paraId="2AC9FB38"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запись;</w:t>
      </w:r>
    </w:p>
    <w:p w14:paraId="21B74A91"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систематизацию;</w:t>
      </w:r>
    </w:p>
    <w:p w14:paraId="0FB4717F"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накопление;</w:t>
      </w:r>
    </w:p>
    <w:p w14:paraId="1872E04B"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хранение;</w:t>
      </w:r>
    </w:p>
    <w:p w14:paraId="0A1357D8"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уточнение (обновление, изменение);</w:t>
      </w:r>
    </w:p>
    <w:p w14:paraId="231DAE98"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извлечение;</w:t>
      </w:r>
    </w:p>
    <w:p w14:paraId="44BFCEBE"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использование;</w:t>
      </w:r>
    </w:p>
    <w:p w14:paraId="0D6B1A7B"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передачу (распространение, предоставление, доступ);</w:t>
      </w:r>
    </w:p>
    <w:p w14:paraId="60E390C9"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обезличивание;</w:t>
      </w:r>
    </w:p>
    <w:p w14:paraId="15366064"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блокирование;</w:t>
      </w:r>
    </w:p>
    <w:p w14:paraId="621C88FC"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удаление;</w:t>
      </w:r>
    </w:p>
    <w:p w14:paraId="7BC00F46"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lastRenderedPageBreak/>
        <w:t>уничтожение.</w:t>
      </w:r>
    </w:p>
    <w:p w14:paraId="1216E792"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 xml:space="preserve">1.2.3. </w:t>
      </w:r>
      <w:r w:rsidRPr="00473EDC">
        <w:rPr>
          <w:rFonts w:ascii="Times New Roman" w:hAnsi="Times New Roman" w:cs="Times New Roman"/>
          <w:b/>
          <w:bCs/>
          <w:kern w:val="0"/>
        </w:rPr>
        <w:t>Автоматизированная обработка персональных данных</w:t>
      </w:r>
      <w:r w:rsidRPr="00473EDC">
        <w:rPr>
          <w:rFonts w:ascii="Times New Roman" w:hAnsi="Times New Roman" w:cs="Times New Roman"/>
          <w:kern w:val="0"/>
        </w:rPr>
        <w:t xml:space="preserve"> - обработка персональных данных с помощью средств вычислительной техники.</w:t>
      </w:r>
    </w:p>
    <w:p w14:paraId="13BE7853"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 xml:space="preserve">1.2.4. </w:t>
      </w:r>
      <w:r w:rsidRPr="00473EDC">
        <w:rPr>
          <w:rFonts w:ascii="Times New Roman" w:hAnsi="Times New Roman" w:cs="Times New Roman"/>
          <w:b/>
          <w:bCs/>
          <w:kern w:val="0"/>
        </w:rPr>
        <w:t>Распространение персональных данных</w:t>
      </w:r>
      <w:r w:rsidRPr="00473EDC">
        <w:rPr>
          <w:rFonts w:ascii="Times New Roman" w:hAnsi="Times New Roman" w:cs="Times New Roman"/>
          <w:kern w:val="0"/>
        </w:rPr>
        <w:t xml:space="preserve"> - действия, направленные на раскрытие персональных данных неопределенному кругу лиц.</w:t>
      </w:r>
    </w:p>
    <w:p w14:paraId="0D1AC90B"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 xml:space="preserve">1.2.5. </w:t>
      </w:r>
      <w:r w:rsidRPr="00473EDC">
        <w:rPr>
          <w:rFonts w:ascii="Times New Roman" w:hAnsi="Times New Roman" w:cs="Times New Roman"/>
          <w:b/>
          <w:bCs/>
          <w:kern w:val="0"/>
        </w:rPr>
        <w:t>Предоставление персональных данных</w:t>
      </w:r>
      <w:r w:rsidRPr="00473EDC">
        <w:rPr>
          <w:rFonts w:ascii="Times New Roman" w:hAnsi="Times New Roman" w:cs="Times New Roman"/>
          <w:kern w:val="0"/>
        </w:rPr>
        <w:t xml:space="preserve"> - действия, направленные на раскрытие персональных данных определенному лицу или определенному кругу лиц.</w:t>
      </w:r>
    </w:p>
    <w:p w14:paraId="579F6A02"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 xml:space="preserve">1.2.6. </w:t>
      </w:r>
      <w:r w:rsidRPr="00473EDC">
        <w:rPr>
          <w:rFonts w:ascii="Times New Roman" w:hAnsi="Times New Roman" w:cs="Times New Roman"/>
          <w:b/>
          <w:bCs/>
          <w:kern w:val="0"/>
        </w:rPr>
        <w:t>Блокирование персональных данных</w:t>
      </w:r>
      <w:r w:rsidRPr="00473EDC">
        <w:rPr>
          <w:rFonts w:ascii="Times New Roman" w:hAnsi="Times New Roman" w:cs="Times New Roman"/>
          <w:kern w:val="0"/>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14:paraId="19B2C5B7"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 xml:space="preserve">1.2.7. </w:t>
      </w:r>
      <w:r w:rsidRPr="00473EDC">
        <w:rPr>
          <w:rFonts w:ascii="Times New Roman" w:hAnsi="Times New Roman" w:cs="Times New Roman"/>
          <w:b/>
          <w:bCs/>
          <w:kern w:val="0"/>
        </w:rPr>
        <w:t>Уничтожение персональных данных</w:t>
      </w:r>
      <w:r w:rsidRPr="00473EDC">
        <w:rPr>
          <w:rFonts w:ascii="Times New Roman" w:hAnsi="Times New Roman" w:cs="Times New Roman"/>
          <w:kern w:val="0"/>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7A57C209"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 xml:space="preserve">1.2.8. </w:t>
      </w:r>
      <w:r w:rsidRPr="00473EDC">
        <w:rPr>
          <w:rFonts w:ascii="Times New Roman" w:hAnsi="Times New Roman" w:cs="Times New Roman"/>
          <w:b/>
          <w:bCs/>
          <w:kern w:val="0"/>
        </w:rPr>
        <w:t>Обезличивание персональных данных</w:t>
      </w:r>
      <w:r w:rsidRPr="00473EDC">
        <w:rPr>
          <w:rFonts w:ascii="Times New Roman" w:hAnsi="Times New Roman" w:cs="Times New Roman"/>
          <w:kern w:val="0"/>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13BBDB31" w14:textId="4B3AFDA2"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 xml:space="preserve">1.2.9. </w:t>
      </w:r>
      <w:r w:rsidRPr="00473EDC">
        <w:rPr>
          <w:rFonts w:ascii="Times New Roman" w:hAnsi="Times New Roman" w:cs="Times New Roman"/>
          <w:b/>
          <w:bCs/>
          <w:kern w:val="0"/>
        </w:rPr>
        <w:t>Оператор персональных данных</w:t>
      </w:r>
      <w:r w:rsidRPr="00473EDC">
        <w:rPr>
          <w:rFonts w:ascii="Times New Roman" w:hAnsi="Times New Roman" w:cs="Times New Roman"/>
          <w:kern w:val="0"/>
        </w:rPr>
        <w:t xml:space="preserve"> (оператор) - администрация </w:t>
      </w:r>
      <w:r w:rsidR="00A244DC" w:rsidRPr="00473EDC">
        <w:rPr>
          <w:rFonts w:ascii="Times New Roman" w:hAnsi="Times New Roman" w:cs="Times New Roman"/>
          <w:kern w:val="0"/>
        </w:rPr>
        <w:t>Кильмез</w:t>
      </w:r>
      <w:r w:rsidRPr="00473EDC">
        <w:rPr>
          <w:rFonts w:ascii="Times New Roman" w:hAnsi="Times New Roman" w:cs="Times New Roman"/>
          <w:kern w:val="0"/>
        </w:rPr>
        <w:t xml:space="preserve">ского муниципального района, ИНН </w:t>
      </w:r>
      <w:r w:rsidR="00A244DC" w:rsidRPr="00473EDC">
        <w:rPr>
          <w:rFonts w:ascii="Times New Roman" w:hAnsi="Times New Roman" w:cs="Times New Roman"/>
        </w:rPr>
        <w:t>4310001241,</w:t>
      </w:r>
      <w:r w:rsidRPr="00473EDC">
        <w:rPr>
          <w:rFonts w:ascii="Times New Roman" w:hAnsi="Times New Roman" w:cs="Times New Roman"/>
          <w:kern w:val="0"/>
        </w:rPr>
        <w:t>ОГРН</w:t>
      </w:r>
      <w:r w:rsidR="003A5D7C" w:rsidRPr="00473EDC">
        <w:rPr>
          <w:rFonts w:ascii="Times New Roman" w:hAnsi="Times New Roman" w:cs="Times New Roman"/>
          <w:kern w:val="0"/>
        </w:rPr>
        <w:t xml:space="preserve"> </w:t>
      </w:r>
      <w:r w:rsidR="003A5D7C" w:rsidRPr="00473EDC">
        <w:rPr>
          <w:rFonts w:ascii="Times New Roman" w:hAnsi="Times New Roman" w:cs="Times New Roman"/>
        </w:rPr>
        <w:t>1024300958054</w:t>
      </w:r>
      <w:r w:rsidRPr="00473EDC">
        <w:rPr>
          <w:rFonts w:ascii="Times New Roman" w:hAnsi="Times New Roman" w:cs="Times New Roman"/>
          <w:kern w:val="0"/>
        </w:rPr>
        <w:t>, юридический адрес: 613</w:t>
      </w:r>
      <w:r w:rsidR="003A5D7C" w:rsidRPr="00473EDC">
        <w:rPr>
          <w:rFonts w:ascii="Times New Roman" w:hAnsi="Times New Roman" w:cs="Times New Roman"/>
          <w:kern w:val="0"/>
        </w:rPr>
        <w:t xml:space="preserve"> 570</w:t>
      </w:r>
      <w:r w:rsidRPr="00473EDC">
        <w:rPr>
          <w:rFonts w:ascii="Times New Roman" w:hAnsi="Times New Roman" w:cs="Times New Roman"/>
          <w:kern w:val="0"/>
        </w:rPr>
        <w:t xml:space="preserve">, Кировская область, </w:t>
      </w:r>
      <w:r w:rsidR="003A5D7C" w:rsidRPr="00473EDC">
        <w:rPr>
          <w:rFonts w:ascii="Times New Roman" w:hAnsi="Times New Roman" w:cs="Times New Roman"/>
          <w:kern w:val="0"/>
        </w:rPr>
        <w:t>пгт Кильмезь</w:t>
      </w:r>
      <w:r w:rsidRPr="00473EDC">
        <w:rPr>
          <w:rFonts w:ascii="Times New Roman" w:hAnsi="Times New Roman" w:cs="Times New Roman"/>
          <w:kern w:val="0"/>
        </w:rPr>
        <w:t>, ул. С</w:t>
      </w:r>
      <w:r w:rsidR="003A5D7C" w:rsidRPr="00473EDC">
        <w:rPr>
          <w:rFonts w:ascii="Times New Roman" w:hAnsi="Times New Roman" w:cs="Times New Roman"/>
          <w:kern w:val="0"/>
        </w:rPr>
        <w:t>оветская</w:t>
      </w:r>
      <w:r w:rsidRPr="00473EDC">
        <w:rPr>
          <w:rFonts w:ascii="Times New Roman" w:hAnsi="Times New Roman" w:cs="Times New Roman"/>
          <w:kern w:val="0"/>
        </w:rPr>
        <w:t xml:space="preserve">, </w:t>
      </w:r>
      <w:r w:rsidR="003A5D7C" w:rsidRPr="00473EDC">
        <w:rPr>
          <w:rFonts w:ascii="Times New Roman" w:hAnsi="Times New Roman" w:cs="Times New Roman"/>
          <w:kern w:val="0"/>
        </w:rPr>
        <w:t>79</w:t>
      </w:r>
      <w:r w:rsidRPr="00473EDC">
        <w:rPr>
          <w:rFonts w:ascii="Times New Roman" w:hAnsi="Times New Roman" w:cs="Times New Roman"/>
          <w:kern w:val="0"/>
        </w:rPr>
        <w:t xml:space="preserve"> (далее - администрация), самостоятельно или совместно с другими лицами организующая и (или) осуществляющая обработку персональных данных, а также определяющая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05DC386B" w14:textId="58C7BA0A" w:rsidR="00180093" w:rsidRPr="00473EDC" w:rsidRDefault="00180093" w:rsidP="00180093">
      <w:pPr>
        <w:autoSpaceDE w:val="0"/>
        <w:autoSpaceDN w:val="0"/>
        <w:adjustRightInd w:val="0"/>
        <w:spacing w:after="0" w:line="240" w:lineRule="auto"/>
        <w:jc w:val="both"/>
        <w:rPr>
          <w:rFonts w:ascii="Times New Roman" w:hAnsi="Times New Roman" w:cs="Times New Roman"/>
          <w:kern w:val="0"/>
        </w:rPr>
      </w:pPr>
      <w:r w:rsidRPr="00473EDC">
        <w:rPr>
          <w:rFonts w:ascii="Times New Roman" w:hAnsi="Times New Roman" w:cs="Times New Roman"/>
          <w:b/>
          <w:bCs/>
          <w:kern w:val="0"/>
        </w:rPr>
        <w:t xml:space="preserve">    </w:t>
      </w:r>
      <w:r w:rsidRPr="00473EDC">
        <w:rPr>
          <w:rFonts w:ascii="Times New Roman" w:hAnsi="Times New Roman" w:cs="Times New Roman"/>
          <w:kern w:val="0"/>
        </w:rPr>
        <w:t xml:space="preserve">1.2.10. </w:t>
      </w:r>
      <w:r w:rsidRPr="00473EDC">
        <w:rPr>
          <w:rFonts w:ascii="Times New Roman" w:hAnsi="Times New Roman" w:cs="Times New Roman"/>
          <w:b/>
          <w:bCs/>
          <w:kern w:val="0"/>
        </w:rPr>
        <w:t>Информационная система персональных данных</w:t>
      </w:r>
      <w:r w:rsidRPr="00473EDC">
        <w:rPr>
          <w:rFonts w:ascii="Times New Roman" w:hAnsi="Times New Roman" w:cs="Times New Roman"/>
          <w:kern w:val="0"/>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6C6D219B" w14:textId="77777777" w:rsidR="00180093" w:rsidRPr="00473EDC" w:rsidRDefault="00180093" w:rsidP="00180093">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 xml:space="preserve">1.2.11. </w:t>
      </w:r>
      <w:r w:rsidRPr="00473EDC">
        <w:rPr>
          <w:rFonts w:ascii="Times New Roman" w:hAnsi="Times New Roman" w:cs="Times New Roman"/>
          <w:b/>
          <w:bCs/>
          <w:kern w:val="0"/>
        </w:rPr>
        <w:t>Субъект персональных данных:</w:t>
      </w:r>
      <w:r w:rsidRPr="00473EDC">
        <w:rPr>
          <w:rFonts w:ascii="Times New Roman" w:hAnsi="Times New Roman" w:cs="Times New Roman"/>
          <w:kern w:val="0"/>
        </w:rPr>
        <w:t xml:space="preserve"> муниципальный служащий администрации района, проходящий муниципальную службу в администрации района в соответствии с трудовым договором (контрактом); лица, получающие муниципальные услуги в соответствии с полномочиями, возложенными на администрацию района; заявители, направляющие в администрацию района свои обращения, предложения, жалобы; посетители Интернет-ресурсов администрации.</w:t>
      </w:r>
    </w:p>
    <w:p w14:paraId="3E4FC008" w14:textId="7CAA9AE5" w:rsidR="00180093" w:rsidRPr="00473EDC" w:rsidRDefault="00180093" w:rsidP="00180093">
      <w:pPr>
        <w:autoSpaceDE w:val="0"/>
        <w:autoSpaceDN w:val="0"/>
        <w:adjustRightInd w:val="0"/>
        <w:spacing w:after="0" w:line="240" w:lineRule="auto"/>
        <w:jc w:val="both"/>
        <w:rPr>
          <w:rFonts w:ascii="Times New Roman" w:hAnsi="Times New Roman" w:cs="Times New Roman"/>
          <w:color w:val="000000" w:themeColor="text1"/>
          <w:kern w:val="0"/>
        </w:rPr>
      </w:pPr>
      <w:r w:rsidRPr="00473EDC">
        <w:rPr>
          <w:rFonts w:ascii="Times New Roman" w:hAnsi="Times New Roman" w:cs="Times New Roman"/>
          <w:kern w:val="0"/>
        </w:rPr>
        <w:t xml:space="preserve">1.2.12.  </w:t>
      </w:r>
      <w:r w:rsidRPr="00473EDC">
        <w:rPr>
          <w:rFonts w:ascii="Times New Roman" w:hAnsi="Times New Roman" w:cs="Times New Roman"/>
          <w:b/>
          <w:bCs/>
          <w:kern w:val="0"/>
        </w:rPr>
        <w:t>Веб-сайт</w:t>
      </w:r>
      <w:r w:rsidRPr="00473EDC">
        <w:rPr>
          <w:rFonts w:ascii="Times New Roman" w:hAnsi="Times New Roman" w:cs="Times New Roman"/>
          <w:kern w:val="0"/>
        </w:rPr>
        <w:t xml:space="preserve"> - совокупность графических и информационных материалов, а также программ для ЭВМ и баз данных, обеспечивающих их доступность в </w:t>
      </w:r>
      <w:r w:rsidRPr="00473EDC">
        <w:rPr>
          <w:rFonts w:ascii="Times New Roman" w:hAnsi="Times New Roman" w:cs="Times New Roman"/>
          <w:color w:val="000000" w:themeColor="text1"/>
          <w:kern w:val="0"/>
        </w:rPr>
        <w:t xml:space="preserve">сети Интернет по сетевому адресу: </w:t>
      </w:r>
      <w:hyperlink r:id="rId7" w:history="1">
        <w:r w:rsidR="00692DC8" w:rsidRPr="00473EDC">
          <w:rPr>
            <w:rStyle w:val="ac"/>
            <w:rFonts w:ascii="Times New Roman" w:hAnsi="Times New Roman" w:cs="Times New Roman"/>
            <w:color w:val="000000" w:themeColor="text1"/>
            <w:kern w:val="0"/>
          </w:rPr>
          <w:t>https://</w:t>
        </w:r>
        <w:r w:rsidR="00692DC8" w:rsidRPr="00473EDC">
          <w:rPr>
            <w:rStyle w:val="ac"/>
            <w:rFonts w:ascii="Times New Roman" w:hAnsi="Times New Roman" w:cs="Times New Roman"/>
            <w:color w:val="000000" w:themeColor="text1"/>
            <w:kern w:val="0"/>
            <w:lang w:val="en-US"/>
          </w:rPr>
          <w:t>kilmezadm</w:t>
        </w:r>
        <w:r w:rsidR="00692DC8" w:rsidRPr="00473EDC">
          <w:rPr>
            <w:rStyle w:val="ac"/>
            <w:rFonts w:ascii="Times New Roman" w:hAnsi="Times New Roman" w:cs="Times New Roman"/>
            <w:color w:val="000000" w:themeColor="text1"/>
            <w:kern w:val="0"/>
          </w:rPr>
          <w:t>.ru/</w:t>
        </w:r>
      </w:hyperlink>
      <w:r w:rsidRPr="00473EDC">
        <w:rPr>
          <w:rFonts w:ascii="Times New Roman" w:hAnsi="Times New Roman" w:cs="Times New Roman"/>
          <w:color w:val="000000" w:themeColor="text1"/>
          <w:kern w:val="0"/>
        </w:rPr>
        <w:t xml:space="preserve"> (далее - веб-сайт)</w:t>
      </w:r>
    </w:p>
    <w:p w14:paraId="35304921" w14:textId="0533F268" w:rsidR="002B003F" w:rsidRPr="00473EDC" w:rsidRDefault="00180093" w:rsidP="00180093">
      <w:pPr>
        <w:autoSpaceDE w:val="0"/>
        <w:autoSpaceDN w:val="0"/>
        <w:adjustRightInd w:val="0"/>
        <w:spacing w:after="0" w:line="240" w:lineRule="auto"/>
        <w:jc w:val="both"/>
        <w:rPr>
          <w:rFonts w:ascii="Times New Roman" w:hAnsi="Times New Roman" w:cs="Times New Roman"/>
          <w:kern w:val="0"/>
        </w:rPr>
      </w:pPr>
      <w:r w:rsidRPr="00473EDC">
        <w:rPr>
          <w:rFonts w:ascii="Times New Roman" w:hAnsi="Times New Roman" w:cs="Times New Roman"/>
          <w:kern w:val="0"/>
        </w:rPr>
        <w:t xml:space="preserve">     </w:t>
      </w:r>
      <w:r w:rsidR="002B003F" w:rsidRPr="00473EDC">
        <w:rPr>
          <w:rFonts w:ascii="Times New Roman" w:hAnsi="Times New Roman" w:cs="Times New Roman"/>
          <w:kern w:val="0"/>
        </w:rPr>
        <w:t>1.3. Оператор, получивший доступ к персональным данным, обязан соблюдать конфиденциальность персональных данных - не раскрывать третьим лицам и не распространять персональные данные без согласия субъекта персональных данных, если иное не предусмотрено Федеральным</w:t>
      </w:r>
      <w:r w:rsidR="002B003F" w:rsidRPr="00473EDC">
        <w:rPr>
          <w:rFonts w:ascii="Times New Roman" w:hAnsi="Times New Roman" w:cs="Times New Roman"/>
          <w:color w:val="000000" w:themeColor="text1"/>
          <w:kern w:val="0"/>
        </w:rPr>
        <w:t xml:space="preserve"> </w:t>
      </w:r>
      <w:hyperlink r:id="rId8" w:history="1">
        <w:r w:rsidR="002B003F" w:rsidRPr="00473EDC">
          <w:rPr>
            <w:rFonts w:ascii="Times New Roman" w:hAnsi="Times New Roman" w:cs="Times New Roman"/>
            <w:color w:val="000000" w:themeColor="text1"/>
            <w:kern w:val="0"/>
          </w:rPr>
          <w:t>законом</w:t>
        </w:r>
      </w:hyperlink>
      <w:r w:rsidR="002B003F" w:rsidRPr="00473EDC">
        <w:rPr>
          <w:rFonts w:ascii="Times New Roman" w:hAnsi="Times New Roman" w:cs="Times New Roman"/>
          <w:kern w:val="0"/>
        </w:rPr>
        <w:t xml:space="preserve"> от 27 июля 2006 г. N 152-ФЗ "О персональных данных" (далее - Федеральный закон о персональных данных).</w:t>
      </w:r>
    </w:p>
    <w:p w14:paraId="18724D15"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1.4. Субъект персональных данных имеет право на получение информации, касающейся обработки его персональных данных, в том числе содержащей:</w:t>
      </w:r>
    </w:p>
    <w:p w14:paraId="7403ED27"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1.4.1. Подтверждение факта обработки персональных данных оператором.</w:t>
      </w:r>
    </w:p>
    <w:p w14:paraId="55ADD8CB"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1.4.2. Правовые основания и цели обработки персональных данных.</w:t>
      </w:r>
    </w:p>
    <w:p w14:paraId="0962C5AE"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lastRenderedPageBreak/>
        <w:t>1.4.3. Цели и применяемые оператором способы обработки персональных данных.</w:t>
      </w:r>
    </w:p>
    <w:p w14:paraId="2D466733"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1.4.4.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w:t>
      </w:r>
      <w:r w:rsidRPr="00473EDC">
        <w:rPr>
          <w:rFonts w:ascii="Times New Roman" w:hAnsi="Times New Roman" w:cs="Times New Roman"/>
          <w:color w:val="000000" w:themeColor="text1"/>
          <w:kern w:val="0"/>
        </w:rPr>
        <w:t xml:space="preserve">о </w:t>
      </w:r>
      <w:hyperlink r:id="rId9" w:history="1">
        <w:r w:rsidRPr="00473EDC">
          <w:rPr>
            <w:rFonts w:ascii="Times New Roman" w:hAnsi="Times New Roman" w:cs="Times New Roman"/>
            <w:color w:val="000000" w:themeColor="text1"/>
            <w:kern w:val="0"/>
          </w:rPr>
          <w:t>закона</w:t>
        </w:r>
      </w:hyperlink>
      <w:r w:rsidRPr="00473EDC">
        <w:rPr>
          <w:rFonts w:ascii="Times New Roman" w:hAnsi="Times New Roman" w:cs="Times New Roman"/>
          <w:kern w:val="0"/>
        </w:rPr>
        <w:t xml:space="preserve"> о персональных данных.</w:t>
      </w:r>
    </w:p>
    <w:p w14:paraId="00F1D1D8"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 xml:space="preserve">1.4.5.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w:t>
      </w:r>
      <w:hyperlink r:id="rId10" w:history="1">
        <w:r w:rsidRPr="00473EDC">
          <w:rPr>
            <w:rFonts w:ascii="Times New Roman" w:hAnsi="Times New Roman" w:cs="Times New Roman"/>
            <w:kern w:val="0"/>
          </w:rPr>
          <w:t>законом</w:t>
        </w:r>
      </w:hyperlink>
      <w:r w:rsidRPr="00473EDC">
        <w:rPr>
          <w:rFonts w:ascii="Times New Roman" w:hAnsi="Times New Roman" w:cs="Times New Roman"/>
          <w:kern w:val="0"/>
        </w:rPr>
        <w:t xml:space="preserve"> о персональных данных.</w:t>
      </w:r>
    </w:p>
    <w:p w14:paraId="580BF56D"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1.4.6. Сроки обработки персональных данных, в том числе сроки их хранения.</w:t>
      </w:r>
    </w:p>
    <w:p w14:paraId="5DD34C03"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 xml:space="preserve">1.4.7. Порядок осуществления субъектом персональных данных прав, предусмотренных Федеральным </w:t>
      </w:r>
      <w:hyperlink r:id="rId11" w:history="1">
        <w:r w:rsidRPr="00473EDC">
          <w:rPr>
            <w:rFonts w:ascii="Times New Roman" w:hAnsi="Times New Roman" w:cs="Times New Roman"/>
            <w:kern w:val="0"/>
          </w:rPr>
          <w:t>законом</w:t>
        </w:r>
      </w:hyperlink>
      <w:r w:rsidRPr="00473EDC">
        <w:rPr>
          <w:rFonts w:ascii="Times New Roman" w:hAnsi="Times New Roman" w:cs="Times New Roman"/>
          <w:kern w:val="0"/>
        </w:rPr>
        <w:t xml:space="preserve"> о персональных данных.</w:t>
      </w:r>
    </w:p>
    <w:p w14:paraId="45E848CA" w14:textId="40BBED02"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1.4.</w:t>
      </w:r>
      <w:r w:rsidR="00236F37" w:rsidRPr="00473EDC">
        <w:rPr>
          <w:rFonts w:ascii="Times New Roman" w:hAnsi="Times New Roman" w:cs="Times New Roman"/>
          <w:kern w:val="0"/>
        </w:rPr>
        <w:t>8</w:t>
      </w:r>
      <w:r w:rsidRPr="00473EDC">
        <w:rPr>
          <w:rFonts w:ascii="Times New Roman" w:hAnsi="Times New Roman" w:cs="Times New Roman"/>
          <w:kern w:val="0"/>
        </w:rPr>
        <w:t>.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14:paraId="7B3D41AD" w14:textId="38737AA3"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color w:val="000000" w:themeColor="text1"/>
          <w:kern w:val="0"/>
        </w:rPr>
      </w:pPr>
      <w:r w:rsidRPr="00473EDC">
        <w:rPr>
          <w:rFonts w:ascii="Times New Roman" w:hAnsi="Times New Roman" w:cs="Times New Roman"/>
          <w:kern w:val="0"/>
        </w:rPr>
        <w:t>1.4.</w:t>
      </w:r>
      <w:r w:rsidR="00236F37" w:rsidRPr="00473EDC">
        <w:rPr>
          <w:rFonts w:ascii="Times New Roman" w:hAnsi="Times New Roman" w:cs="Times New Roman"/>
          <w:kern w:val="0"/>
        </w:rPr>
        <w:t>9</w:t>
      </w:r>
      <w:r w:rsidRPr="00473EDC">
        <w:rPr>
          <w:rFonts w:ascii="Times New Roman" w:hAnsi="Times New Roman" w:cs="Times New Roman"/>
          <w:kern w:val="0"/>
        </w:rPr>
        <w:t xml:space="preserve">. Иные сведения, предусмотренные Федеральным </w:t>
      </w:r>
      <w:hyperlink r:id="rId12" w:history="1">
        <w:r w:rsidRPr="00473EDC">
          <w:rPr>
            <w:rFonts w:ascii="Times New Roman" w:hAnsi="Times New Roman" w:cs="Times New Roman"/>
            <w:color w:val="000000" w:themeColor="text1"/>
            <w:kern w:val="0"/>
          </w:rPr>
          <w:t>законом</w:t>
        </w:r>
      </w:hyperlink>
      <w:r w:rsidRPr="00473EDC">
        <w:rPr>
          <w:rFonts w:ascii="Times New Roman" w:hAnsi="Times New Roman" w:cs="Times New Roman"/>
          <w:color w:val="000000" w:themeColor="text1"/>
          <w:kern w:val="0"/>
        </w:rPr>
        <w:t xml:space="preserve"> о персональных данных или другими федеральными законами.</w:t>
      </w:r>
    </w:p>
    <w:p w14:paraId="780D70F2"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1.5.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36B2F1B8"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1.6.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14:paraId="09EFF8CA"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1.7. Оператор персональных данных вправе:</w:t>
      </w:r>
    </w:p>
    <w:p w14:paraId="562801CC"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отстаивать свои интересы в суде;</w:t>
      </w:r>
    </w:p>
    <w:p w14:paraId="57D9D396"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предоставлять персональные данные субъектов третьим лицам, если это предусмотрено действующим законодательством (налоговые, правоохранительные органы и др.);</w:t>
      </w:r>
    </w:p>
    <w:p w14:paraId="5A971195"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отказывать в предоставлении персональных данных в случаях, предусмотренных законодательством;</w:t>
      </w:r>
    </w:p>
    <w:p w14:paraId="708A7723"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использовать персональные данные субъекта без его согласия в случаях, предусмотренных законодательством.</w:t>
      </w:r>
    </w:p>
    <w:p w14:paraId="0B097D25"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 xml:space="preserve">1.8. При сборе персональных данных оператор обязан предоставить субъекту персональных данных по его просьбе информацию, предусмотренную </w:t>
      </w:r>
      <w:hyperlink r:id="rId13" w:history="1">
        <w:r w:rsidRPr="00473EDC">
          <w:rPr>
            <w:rFonts w:ascii="Times New Roman" w:hAnsi="Times New Roman" w:cs="Times New Roman"/>
            <w:color w:val="000000" w:themeColor="text1"/>
            <w:kern w:val="0"/>
          </w:rPr>
          <w:t>частью 7 статьи 14</w:t>
        </w:r>
      </w:hyperlink>
      <w:r w:rsidRPr="00473EDC">
        <w:rPr>
          <w:rFonts w:ascii="Times New Roman" w:hAnsi="Times New Roman" w:cs="Times New Roman"/>
          <w:color w:val="000000" w:themeColor="text1"/>
          <w:kern w:val="0"/>
        </w:rPr>
        <w:t xml:space="preserve"> </w:t>
      </w:r>
      <w:r w:rsidRPr="00473EDC">
        <w:rPr>
          <w:rFonts w:ascii="Times New Roman" w:hAnsi="Times New Roman" w:cs="Times New Roman"/>
          <w:kern w:val="0"/>
        </w:rPr>
        <w:t>Федерального закона о персональных данных.</w:t>
      </w:r>
    </w:p>
    <w:p w14:paraId="061298A3"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 xml:space="preserve">1.9.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w:t>
      </w:r>
      <w:r w:rsidRPr="00473EDC">
        <w:rPr>
          <w:rFonts w:ascii="Times New Roman" w:hAnsi="Times New Roman" w:cs="Times New Roman"/>
          <w:kern w:val="0"/>
        </w:rPr>
        <w:lastRenderedPageBreak/>
        <w:t xml:space="preserve">находящихся на территории Российской Федерации, за исключением случаев, указанных в </w:t>
      </w:r>
      <w:hyperlink r:id="rId14" w:history="1">
        <w:r w:rsidRPr="00473EDC">
          <w:rPr>
            <w:rFonts w:ascii="Times New Roman" w:hAnsi="Times New Roman" w:cs="Times New Roman"/>
            <w:kern w:val="0"/>
          </w:rPr>
          <w:t>пунктах 2</w:t>
        </w:r>
      </w:hyperlink>
      <w:r w:rsidRPr="00473EDC">
        <w:rPr>
          <w:rFonts w:ascii="Times New Roman" w:hAnsi="Times New Roman" w:cs="Times New Roman"/>
          <w:kern w:val="0"/>
        </w:rPr>
        <w:t xml:space="preserve">, </w:t>
      </w:r>
      <w:hyperlink r:id="rId15" w:history="1">
        <w:r w:rsidRPr="00473EDC">
          <w:rPr>
            <w:rFonts w:ascii="Times New Roman" w:hAnsi="Times New Roman" w:cs="Times New Roman"/>
            <w:kern w:val="0"/>
          </w:rPr>
          <w:t>3</w:t>
        </w:r>
      </w:hyperlink>
      <w:r w:rsidRPr="00473EDC">
        <w:rPr>
          <w:rFonts w:ascii="Times New Roman" w:hAnsi="Times New Roman" w:cs="Times New Roman"/>
          <w:kern w:val="0"/>
        </w:rPr>
        <w:t xml:space="preserve">, </w:t>
      </w:r>
      <w:hyperlink r:id="rId16" w:history="1">
        <w:r w:rsidRPr="00473EDC">
          <w:rPr>
            <w:rFonts w:ascii="Times New Roman" w:hAnsi="Times New Roman" w:cs="Times New Roman"/>
            <w:kern w:val="0"/>
          </w:rPr>
          <w:t>4</w:t>
        </w:r>
      </w:hyperlink>
      <w:r w:rsidRPr="00473EDC">
        <w:rPr>
          <w:rFonts w:ascii="Times New Roman" w:hAnsi="Times New Roman" w:cs="Times New Roman"/>
          <w:kern w:val="0"/>
        </w:rPr>
        <w:t xml:space="preserve">, </w:t>
      </w:r>
      <w:hyperlink r:id="rId17" w:history="1">
        <w:r w:rsidRPr="00473EDC">
          <w:rPr>
            <w:rFonts w:ascii="Times New Roman" w:hAnsi="Times New Roman" w:cs="Times New Roman"/>
            <w:kern w:val="0"/>
          </w:rPr>
          <w:t>8 части 1 статьи 6</w:t>
        </w:r>
      </w:hyperlink>
      <w:r w:rsidRPr="00473EDC">
        <w:rPr>
          <w:rFonts w:ascii="Times New Roman" w:hAnsi="Times New Roman" w:cs="Times New Roman"/>
          <w:kern w:val="0"/>
        </w:rPr>
        <w:t xml:space="preserve"> Федерального закона о персональных данных.</w:t>
      </w:r>
    </w:p>
    <w:p w14:paraId="12764E6E" w14:textId="77777777" w:rsidR="002B003F" w:rsidRPr="00473EDC" w:rsidRDefault="002B003F" w:rsidP="002B003F">
      <w:pPr>
        <w:autoSpaceDE w:val="0"/>
        <w:autoSpaceDN w:val="0"/>
        <w:adjustRightInd w:val="0"/>
        <w:spacing w:before="280" w:after="0" w:line="240" w:lineRule="auto"/>
        <w:ind w:firstLine="540"/>
        <w:jc w:val="both"/>
        <w:outlineLvl w:val="1"/>
        <w:rPr>
          <w:rFonts w:ascii="Times New Roman" w:hAnsi="Times New Roman" w:cs="Times New Roman"/>
          <w:b/>
          <w:bCs/>
          <w:kern w:val="0"/>
        </w:rPr>
      </w:pPr>
      <w:r w:rsidRPr="00473EDC">
        <w:rPr>
          <w:rFonts w:ascii="Times New Roman" w:hAnsi="Times New Roman" w:cs="Times New Roman"/>
          <w:b/>
          <w:bCs/>
          <w:kern w:val="0"/>
        </w:rPr>
        <w:t>2. Цели сбора персональных данных.</w:t>
      </w:r>
    </w:p>
    <w:p w14:paraId="5FAB81B0"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2.1.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519B31D3"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2.2. Цели обработки персональных данных происходят в том числе из анализа правовых актов, регламентирующих деятельность оператора, целей фактически осуществляемой оператором деятельности, а также деятельности, которая предусмотрена учредительными документами оператора, и конкретных бизнес-процессов оператора в конкретных информационных системах персональных данных (по структурным подразделениям оператора и их процедурам в отношении определенных категорий субъектов персональных данных).</w:t>
      </w:r>
    </w:p>
    <w:p w14:paraId="49D35347"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2.3. К целям обработки персональных данных оператора относятся:</w:t>
      </w:r>
    </w:p>
    <w:p w14:paraId="29C17E52" w14:textId="06BD996E" w:rsidR="001D500F" w:rsidRPr="00473EDC" w:rsidRDefault="001D500F" w:rsidP="001D500F">
      <w:pPr>
        <w:autoSpaceDE w:val="0"/>
        <w:autoSpaceDN w:val="0"/>
        <w:adjustRightInd w:val="0"/>
        <w:spacing w:before="280" w:after="0" w:line="240" w:lineRule="auto"/>
        <w:jc w:val="both"/>
        <w:rPr>
          <w:rFonts w:ascii="Times New Roman" w:hAnsi="Times New Roman" w:cs="Times New Roman"/>
          <w:kern w:val="0"/>
        </w:rPr>
      </w:pPr>
      <w:r w:rsidRPr="00473EDC">
        <w:rPr>
          <w:rFonts w:ascii="Times New Roman" w:hAnsi="Times New Roman" w:cs="Times New Roman"/>
          <w:kern w:val="0"/>
        </w:rPr>
        <w:t xml:space="preserve">    организация кадрового учета администрации района, обеспечение соблюдения законов, заключение и исполнение обязательств по трудовым и </w:t>
      </w:r>
      <w:proofErr w:type="spellStart"/>
      <w:r w:rsidRPr="00473EDC">
        <w:rPr>
          <w:rFonts w:ascii="Times New Roman" w:hAnsi="Times New Roman" w:cs="Times New Roman"/>
          <w:kern w:val="0"/>
        </w:rPr>
        <w:t>гражданско</w:t>
      </w:r>
      <w:proofErr w:type="spellEnd"/>
      <w:r w:rsidRPr="00473EDC">
        <w:rPr>
          <w:rFonts w:ascii="Times New Roman" w:hAnsi="Times New Roman" w:cs="Times New Roman"/>
          <w:kern w:val="0"/>
        </w:rPr>
        <w:t xml:space="preserve"> – правовым договорам;</w:t>
      </w:r>
    </w:p>
    <w:p w14:paraId="58A23EAF"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ведение кадрового делопроизводства, содействие работникам в трудоустройстве, обучении и продвижении по службе, проведение кадровых конкурсов по замещению вакантных должностей и в резерв кадров, пользование льготами, учет сведений о доходах, имуществе и обязательствах имущественного характера определенных законодательством членов семей муниципальных служащих;</w:t>
      </w:r>
    </w:p>
    <w:p w14:paraId="634BAC5E"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исполнение требований налогового законодательства по вопросам исчисления и уплаты налога на доходы физических лиц, взносов во внебюджетные фонды и страховых взносов во внебюджетные фонды, пенсионного законодательства при формировании и передаче в Пенсионный фонд Российской Федерации персонифицированных данных о каждом получателе доходов, которые учитываются при начислении взносов на обязательное пенсионное страхование;</w:t>
      </w:r>
    </w:p>
    <w:p w14:paraId="69208875"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заполнение первичной статистической документации в соответствии с трудовым, налоговым законодательством и иными федеральными законами;</w:t>
      </w:r>
    </w:p>
    <w:p w14:paraId="034B4DF9" w14:textId="61293648" w:rsidR="002B003F" w:rsidRPr="00473EDC" w:rsidRDefault="001D500F" w:rsidP="001D500F">
      <w:pPr>
        <w:autoSpaceDE w:val="0"/>
        <w:autoSpaceDN w:val="0"/>
        <w:adjustRightInd w:val="0"/>
        <w:spacing w:before="280" w:after="0" w:line="240" w:lineRule="auto"/>
        <w:jc w:val="both"/>
        <w:rPr>
          <w:rFonts w:ascii="Times New Roman" w:hAnsi="Times New Roman" w:cs="Times New Roman"/>
          <w:kern w:val="0"/>
        </w:rPr>
      </w:pPr>
      <w:r w:rsidRPr="00473EDC">
        <w:rPr>
          <w:rFonts w:ascii="Times New Roman" w:hAnsi="Times New Roman" w:cs="Times New Roman"/>
          <w:kern w:val="0"/>
        </w:rPr>
        <w:t xml:space="preserve">    </w:t>
      </w:r>
      <w:r w:rsidR="002B003F" w:rsidRPr="00473EDC">
        <w:rPr>
          <w:rFonts w:ascii="Times New Roman" w:hAnsi="Times New Roman" w:cs="Times New Roman"/>
          <w:kern w:val="0"/>
        </w:rPr>
        <w:t>предоставление муниципальных услуг, осуществление муниципальных функций и реализация полномочий, возложенных на администрацию; организация общедоступных источников персональных данных;</w:t>
      </w:r>
    </w:p>
    <w:p w14:paraId="7AFB0C97" w14:textId="7BEBA4DD"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 xml:space="preserve">награждение граждан Благодарственным письмом администрации </w:t>
      </w:r>
      <w:r w:rsidR="00574E6E" w:rsidRPr="00473EDC">
        <w:rPr>
          <w:rFonts w:ascii="Times New Roman" w:hAnsi="Times New Roman" w:cs="Times New Roman"/>
          <w:kern w:val="0"/>
        </w:rPr>
        <w:t>Кильмез</w:t>
      </w:r>
      <w:r w:rsidRPr="00473EDC">
        <w:rPr>
          <w:rFonts w:ascii="Times New Roman" w:hAnsi="Times New Roman" w:cs="Times New Roman"/>
          <w:kern w:val="0"/>
        </w:rPr>
        <w:t xml:space="preserve">ского района, Почетной грамотой администрации </w:t>
      </w:r>
      <w:r w:rsidR="00574E6E" w:rsidRPr="00473EDC">
        <w:rPr>
          <w:rFonts w:ascii="Times New Roman" w:hAnsi="Times New Roman" w:cs="Times New Roman"/>
          <w:kern w:val="0"/>
        </w:rPr>
        <w:t>Кильмез</w:t>
      </w:r>
      <w:r w:rsidRPr="00473EDC">
        <w:rPr>
          <w:rFonts w:ascii="Times New Roman" w:hAnsi="Times New Roman" w:cs="Times New Roman"/>
          <w:kern w:val="0"/>
        </w:rPr>
        <w:t>ского района</w:t>
      </w:r>
      <w:r w:rsidR="00574E6E" w:rsidRPr="00473EDC">
        <w:rPr>
          <w:rFonts w:ascii="Times New Roman" w:hAnsi="Times New Roman" w:cs="Times New Roman"/>
          <w:kern w:val="0"/>
        </w:rPr>
        <w:t>;</w:t>
      </w:r>
    </w:p>
    <w:p w14:paraId="0C1EF379"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осуществление учета детей, оставшихся без попечения родителей;</w:t>
      </w:r>
    </w:p>
    <w:p w14:paraId="1A6F21AE"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оказание содействия в устройстве детей, оставшихся без попечения родителей, на воспитание в семьи граждан, постоянно проживающих на территории Российской Федерации;</w:t>
      </w:r>
    </w:p>
    <w:p w14:paraId="346BD6F2"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создание условий для реализации права граждан, желающих принять детей на воспитание в свои семьи, на получение полной и достоверной информации о детях, оставшихся без попечения родителей;</w:t>
      </w:r>
    </w:p>
    <w:p w14:paraId="2821C760"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участие в муниципальных программах;</w:t>
      </w:r>
    </w:p>
    <w:p w14:paraId="32EA6FF6"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lastRenderedPageBreak/>
        <w:t>участие в реализации региональных и федеральных проектов и программ;</w:t>
      </w:r>
    </w:p>
    <w:p w14:paraId="66D61226" w14:textId="2071824D"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 xml:space="preserve">обеспечение деятельности административной комиссии муниципального образования </w:t>
      </w:r>
      <w:r w:rsidR="00574E6E" w:rsidRPr="00473EDC">
        <w:rPr>
          <w:rFonts w:ascii="Times New Roman" w:hAnsi="Times New Roman" w:cs="Times New Roman"/>
          <w:kern w:val="0"/>
        </w:rPr>
        <w:t>Кильмез</w:t>
      </w:r>
      <w:r w:rsidRPr="00473EDC">
        <w:rPr>
          <w:rFonts w:ascii="Times New Roman" w:hAnsi="Times New Roman" w:cs="Times New Roman"/>
          <w:kern w:val="0"/>
        </w:rPr>
        <w:t>ский муниципальный район Кировской области;</w:t>
      </w:r>
    </w:p>
    <w:p w14:paraId="3D831738"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обеспечение формирования списков присяжных заседателей в соответствии с федеральным законодательством;</w:t>
      </w:r>
    </w:p>
    <w:p w14:paraId="691E89E5"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другие цели, связанные с решением вопросов местного значения, реализацией прав населения, исполнением государственных полномочий, делегированных в установленном порядке.</w:t>
      </w:r>
    </w:p>
    <w:p w14:paraId="61434F4A" w14:textId="77777777" w:rsidR="00180093" w:rsidRPr="00473EDC" w:rsidRDefault="00180093" w:rsidP="00180093">
      <w:pPr>
        <w:autoSpaceDE w:val="0"/>
        <w:autoSpaceDN w:val="0"/>
        <w:adjustRightInd w:val="0"/>
        <w:spacing w:after="0" w:line="240" w:lineRule="auto"/>
        <w:ind w:firstLine="540"/>
        <w:jc w:val="both"/>
        <w:rPr>
          <w:rFonts w:ascii="Times New Roman" w:hAnsi="Times New Roman" w:cs="Times New Roman"/>
          <w:kern w:val="0"/>
        </w:rPr>
      </w:pPr>
      <w:r w:rsidRPr="00473EDC">
        <w:rPr>
          <w:rFonts w:ascii="Times New Roman" w:hAnsi="Times New Roman" w:cs="Times New Roman"/>
          <w:kern w:val="0"/>
        </w:rPr>
        <w:t>2.4. Цель обработки персональных данных посредством использования веб-сайта:</w:t>
      </w:r>
    </w:p>
    <w:p w14:paraId="6E45C357" w14:textId="77777777" w:rsidR="00180093" w:rsidRPr="00473EDC" w:rsidRDefault="00180093" w:rsidP="00180093">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 информирование субъекта персональных данных посредством отправки электронных писем;</w:t>
      </w:r>
    </w:p>
    <w:p w14:paraId="0563CB4F" w14:textId="77777777" w:rsidR="00180093" w:rsidRPr="00473EDC" w:rsidRDefault="00180093" w:rsidP="00180093">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 предоставление доступа посетителям сайта к сервисам, информации и/или материалам, содержащимся на веб-сайте. Обезличенные данные пользователей веб-сайта, собираемые с помощью сервисов интернет-статистики, служат для сбора информации о действиях Пользователей на сайте, улучшения качества сайта и его содержания.</w:t>
      </w:r>
    </w:p>
    <w:p w14:paraId="245B8003" w14:textId="77777777" w:rsidR="00180093" w:rsidRPr="00473EDC" w:rsidRDefault="00180093" w:rsidP="002B003F">
      <w:pPr>
        <w:autoSpaceDE w:val="0"/>
        <w:autoSpaceDN w:val="0"/>
        <w:adjustRightInd w:val="0"/>
        <w:spacing w:before="280" w:after="0" w:line="240" w:lineRule="auto"/>
        <w:ind w:firstLine="540"/>
        <w:jc w:val="both"/>
        <w:rPr>
          <w:rFonts w:ascii="Times New Roman" w:hAnsi="Times New Roman" w:cs="Times New Roman"/>
          <w:kern w:val="0"/>
        </w:rPr>
      </w:pPr>
    </w:p>
    <w:p w14:paraId="1F25A7CC" w14:textId="77777777" w:rsidR="002B003F" w:rsidRPr="00473EDC" w:rsidRDefault="002B003F" w:rsidP="002B003F">
      <w:pPr>
        <w:autoSpaceDE w:val="0"/>
        <w:autoSpaceDN w:val="0"/>
        <w:adjustRightInd w:val="0"/>
        <w:spacing w:before="280" w:after="0" w:line="240" w:lineRule="auto"/>
        <w:ind w:firstLine="540"/>
        <w:jc w:val="both"/>
        <w:outlineLvl w:val="1"/>
        <w:rPr>
          <w:rFonts w:ascii="Times New Roman" w:hAnsi="Times New Roman" w:cs="Times New Roman"/>
          <w:b/>
          <w:bCs/>
          <w:kern w:val="0"/>
        </w:rPr>
      </w:pPr>
      <w:r w:rsidRPr="00473EDC">
        <w:rPr>
          <w:rFonts w:ascii="Times New Roman" w:hAnsi="Times New Roman" w:cs="Times New Roman"/>
          <w:b/>
          <w:bCs/>
          <w:kern w:val="0"/>
        </w:rPr>
        <w:t>3. Правовые основания обработки персональных данных.</w:t>
      </w:r>
    </w:p>
    <w:p w14:paraId="02A2F89B"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3.1. Правовым основанием обработки персональных данных являются:</w:t>
      </w:r>
    </w:p>
    <w:p w14:paraId="41280E54" w14:textId="73C58E6F"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color w:val="000000" w:themeColor="text1"/>
          <w:kern w:val="0"/>
        </w:rPr>
        <w:t xml:space="preserve">совокупность правовых актов, во исполнение которых и в соответствии с которыми оператор осуществляет обработку персональных данных: </w:t>
      </w:r>
      <w:hyperlink r:id="rId18" w:history="1">
        <w:r w:rsidRPr="00473EDC">
          <w:rPr>
            <w:rFonts w:ascii="Times New Roman" w:hAnsi="Times New Roman" w:cs="Times New Roman"/>
            <w:color w:val="000000" w:themeColor="text1"/>
            <w:kern w:val="0"/>
          </w:rPr>
          <w:t>Конституция</w:t>
        </w:r>
      </w:hyperlink>
      <w:r w:rsidRPr="00473EDC">
        <w:rPr>
          <w:rFonts w:ascii="Times New Roman" w:hAnsi="Times New Roman" w:cs="Times New Roman"/>
          <w:color w:val="000000" w:themeColor="text1"/>
          <w:kern w:val="0"/>
        </w:rPr>
        <w:t xml:space="preserve"> Российской Федерации, Трудовой </w:t>
      </w:r>
      <w:hyperlink r:id="rId19" w:history="1">
        <w:r w:rsidRPr="00473EDC">
          <w:rPr>
            <w:rFonts w:ascii="Times New Roman" w:hAnsi="Times New Roman" w:cs="Times New Roman"/>
            <w:color w:val="000000" w:themeColor="text1"/>
            <w:kern w:val="0"/>
          </w:rPr>
          <w:t>кодекс</w:t>
        </w:r>
      </w:hyperlink>
      <w:r w:rsidRPr="00473EDC">
        <w:rPr>
          <w:rFonts w:ascii="Times New Roman" w:hAnsi="Times New Roman" w:cs="Times New Roman"/>
          <w:color w:val="000000" w:themeColor="text1"/>
          <w:kern w:val="0"/>
        </w:rPr>
        <w:t xml:space="preserve"> Российской Федерации, Гражданский </w:t>
      </w:r>
      <w:hyperlink r:id="rId20" w:history="1">
        <w:r w:rsidRPr="00473EDC">
          <w:rPr>
            <w:rFonts w:ascii="Times New Roman" w:hAnsi="Times New Roman" w:cs="Times New Roman"/>
            <w:color w:val="000000" w:themeColor="text1"/>
            <w:kern w:val="0"/>
          </w:rPr>
          <w:t>кодекс</w:t>
        </w:r>
      </w:hyperlink>
      <w:r w:rsidRPr="00473EDC">
        <w:rPr>
          <w:rFonts w:ascii="Times New Roman" w:hAnsi="Times New Roman" w:cs="Times New Roman"/>
          <w:color w:val="000000" w:themeColor="text1"/>
          <w:kern w:val="0"/>
        </w:rPr>
        <w:t xml:space="preserve"> Российской Федерации, Налоговый </w:t>
      </w:r>
      <w:hyperlink r:id="rId21" w:history="1">
        <w:r w:rsidRPr="00473EDC">
          <w:rPr>
            <w:rFonts w:ascii="Times New Roman" w:hAnsi="Times New Roman" w:cs="Times New Roman"/>
            <w:color w:val="000000" w:themeColor="text1"/>
            <w:kern w:val="0"/>
          </w:rPr>
          <w:t>кодекс</w:t>
        </w:r>
      </w:hyperlink>
      <w:r w:rsidRPr="00473EDC">
        <w:rPr>
          <w:rFonts w:ascii="Times New Roman" w:hAnsi="Times New Roman" w:cs="Times New Roman"/>
          <w:color w:val="000000" w:themeColor="text1"/>
          <w:kern w:val="0"/>
        </w:rPr>
        <w:t xml:space="preserve"> Российской Федерации, Федеральные законы Российской Федерации от 02.03.2007 </w:t>
      </w:r>
      <w:hyperlink r:id="rId22" w:history="1">
        <w:r w:rsidRPr="00473EDC">
          <w:rPr>
            <w:rFonts w:ascii="Times New Roman" w:hAnsi="Times New Roman" w:cs="Times New Roman"/>
            <w:color w:val="000000" w:themeColor="text1"/>
            <w:kern w:val="0"/>
          </w:rPr>
          <w:t>N 25-ФЗ</w:t>
        </w:r>
      </w:hyperlink>
      <w:r w:rsidRPr="00473EDC">
        <w:rPr>
          <w:rFonts w:ascii="Times New Roman" w:hAnsi="Times New Roman" w:cs="Times New Roman"/>
          <w:color w:val="000000" w:themeColor="text1"/>
          <w:kern w:val="0"/>
        </w:rPr>
        <w:t xml:space="preserve"> "О муниципальной службе Российской Федерации", от 27.07.2006 </w:t>
      </w:r>
      <w:hyperlink r:id="rId23" w:history="1">
        <w:r w:rsidRPr="00473EDC">
          <w:rPr>
            <w:rFonts w:ascii="Times New Roman" w:hAnsi="Times New Roman" w:cs="Times New Roman"/>
            <w:color w:val="000000" w:themeColor="text1"/>
            <w:kern w:val="0"/>
          </w:rPr>
          <w:t>N 152-ФЗ</w:t>
        </w:r>
      </w:hyperlink>
      <w:r w:rsidRPr="00473EDC">
        <w:rPr>
          <w:rFonts w:ascii="Times New Roman" w:hAnsi="Times New Roman" w:cs="Times New Roman"/>
          <w:color w:val="000000" w:themeColor="text1"/>
          <w:kern w:val="0"/>
        </w:rPr>
        <w:t xml:space="preserve"> "О персональных данных", от 01.04.1996 </w:t>
      </w:r>
      <w:hyperlink r:id="rId24" w:history="1">
        <w:r w:rsidRPr="00473EDC">
          <w:rPr>
            <w:rFonts w:ascii="Times New Roman" w:hAnsi="Times New Roman" w:cs="Times New Roman"/>
            <w:color w:val="000000" w:themeColor="text1"/>
            <w:kern w:val="0"/>
          </w:rPr>
          <w:t>N 27-ФЗ</w:t>
        </w:r>
      </w:hyperlink>
      <w:r w:rsidRPr="00473EDC">
        <w:rPr>
          <w:rFonts w:ascii="Times New Roman" w:hAnsi="Times New Roman" w:cs="Times New Roman"/>
          <w:color w:val="000000" w:themeColor="text1"/>
          <w:kern w:val="0"/>
        </w:rPr>
        <w:t xml:space="preserve"> "Об индивидуальном (персонифицированном) учете и системе обязательного пенсионного страхования", от 02.05.2006 </w:t>
      </w:r>
      <w:hyperlink r:id="rId25" w:history="1">
        <w:r w:rsidRPr="00473EDC">
          <w:rPr>
            <w:rFonts w:ascii="Times New Roman" w:hAnsi="Times New Roman" w:cs="Times New Roman"/>
            <w:color w:val="000000" w:themeColor="text1"/>
            <w:kern w:val="0"/>
          </w:rPr>
          <w:t>N 59-ФЗ</w:t>
        </w:r>
      </w:hyperlink>
      <w:r w:rsidRPr="00473EDC">
        <w:rPr>
          <w:rFonts w:ascii="Times New Roman" w:hAnsi="Times New Roman" w:cs="Times New Roman"/>
          <w:color w:val="000000" w:themeColor="text1"/>
          <w:kern w:val="0"/>
        </w:rPr>
        <w:t xml:space="preserve"> "О порядке рассмотрения обращений граждан Российской Федерации", Федеральный </w:t>
      </w:r>
      <w:hyperlink r:id="rId26" w:history="1">
        <w:r w:rsidRPr="00473EDC">
          <w:rPr>
            <w:rFonts w:ascii="Times New Roman" w:hAnsi="Times New Roman" w:cs="Times New Roman"/>
            <w:color w:val="000000" w:themeColor="text1"/>
            <w:kern w:val="0"/>
          </w:rPr>
          <w:t>закон</w:t>
        </w:r>
      </w:hyperlink>
      <w:r w:rsidRPr="00473EDC">
        <w:rPr>
          <w:rFonts w:ascii="Times New Roman" w:hAnsi="Times New Roman" w:cs="Times New Roman"/>
          <w:color w:val="000000" w:themeColor="text1"/>
          <w:kern w:val="0"/>
        </w:rPr>
        <w:t xml:space="preserve"> от 27.07.2010 N 210-ФЗ "Об организации предоставления государственных и муниципальных услуг", Федеральный </w:t>
      </w:r>
      <w:hyperlink r:id="rId27" w:history="1">
        <w:r w:rsidRPr="00473EDC">
          <w:rPr>
            <w:rFonts w:ascii="Times New Roman" w:hAnsi="Times New Roman" w:cs="Times New Roman"/>
            <w:color w:val="000000" w:themeColor="text1"/>
            <w:kern w:val="0"/>
          </w:rPr>
          <w:t>закон</w:t>
        </w:r>
      </w:hyperlink>
      <w:r w:rsidRPr="00473EDC">
        <w:rPr>
          <w:rFonts w:ascii="Times New Roman" w:hAnsi="Times New Roman" w:cs="Times New Roman"/>
          <w:color w:val="000000" w:themeColor="text1"/>
          <w:kern w:val="0"/>
        </w:rPr>
        <w:t xml:space="preserve"> от 09.02.2009 N 8-ФЗ "Об обеспечении доступа к информации о деятельности государственных органов и органов местного самоуправления", </w:t>
      </w:r>
      <w:hyperlink r:id="rId28" w:history="1">
        <w:r w:rsidRPr="00473EDC">
          <w:rPr>
            <w:rFonts w:ascii="Times New Roman" w:hAnsi="Times New Roman" w:cs="Times New Roman"/>
            <w:color w:val="000000" w:themeColor="text1"/>
            <w:kern w:val="0"/>
          </w:rPr>
          <w:t>Указ</w:t>
        </w:r>
      </w:hyperlink>
      <w:r w:rsidRPr="00473EDC">
        <w:rPr>
          <w:rFonts w:ascii="Times New Roman" w:hAnsi="Times New Roman" w:cs="Times New Roman"/>
          <w:color w:val="000000" w:themeColor="text1"/>
          <w:kern w:val="0"/>
        </w:rPr>
        <w:t xml:space="preserve"> Президента Российской Федерации от 30.05.2005 N 609 "Об утверждении Положения о персональных данных государственного гражданского служащего Российской Федерации и ведении его личного дела", </w:t>
      </w:r>
      <w:hyperlink r:id="rId29" w:history="1">
        <w:r w:rsidRPr="00473EDC">
          <w:rPr>
            <w:rFonts w:ascii="Times New Roman" w:hAnsi="Times New Roman" w:cs="Times New Roman"/>
            <w:color w:val="000000" w:themeColor="text1"/>
            <w:kern w:val="0"/>
          </w:rPr>
          <w:t>постановление</w:t>
        </w:r>
      </w:hyperlink>
      <w:r w:rsidRPr="00473EDC">
        <w:rPr>
          <w:rFonts w:ascii="Times New Roman" w:hAnsi="Times New Roman" w:cs="Times New Roman"/>
          <w:color w:val="000000" w:themeColor="text1"/>
          <w:kern w:val="0"/>
        </w:rPr>
        <w:t xml:space="preserve"> Правительства РФ от 01.11.2012 N 1119 "Об утверждении требований к защите персональных данных при их обработке в информационных системах персональных данных", </w:t>
      </w:r>
      <w:hyperlink r:id="rId30" w:history="1">
        <w:r w:rsidRPr="00473EDC">
          <w:rPr>
            <w:rFonts w:ascii="Times New Roman" w:hAnsi="Times New Roman" w:cs="Times New Roman"/>
            <w:color w:val="000000" w:themeColor="text1"/>
            <w:kern w:val="0"/>
          </w:rPr>
          <w:t>Положение</w:t>
        </w:r>
      </w:hyperlink>
      <w:r w:rsidRPr="00473EDC">
        <w:rPr>
          <w:rFonts w:ascii="Times New Roman" w:hAnsi="Times New Roman" w:cs="Times New Roman"/>
          <w:color w:val="000000" w:themeColor="text1"/>
          <w:kern w:val="0"/>
        </w:rPr>
        <w:t xml:space="preserve"> об обработке персональных данных, осуществляемых без использования средств автоматизации, утвержденное постановлением Правительства Российской Федерации от 15.09.2008 N 687, </w:t>
      </w:r>
      <w:hyperlink r:id="rId31" w:history="1">
        <w:r w:rsidRPr="00473EDC">
          <w:rPr>
            <w:rFonts w:ascii="Times New Roman" w:hAnsi="Times New Roman" w:cs="Times New Roman"/>
            <w:color w:val="000000" w:themeColor="text1"/>
            <w:kern w:val="0"/>
          </w:rPr>
          <w:t>Положение</w:t>
        </w:r>
      </w:hyperlink>
      <w:r w:rsidRPr="00473EDC">
        <w:rPr>
          <w:rFonts w:ascii="Times New Roman" w:hAnsi="Times New Roman" w:cs="Times New Roman"/>
          <w:color w:val="000000" w:themeColor="text1"/>
          <w:kern w:val="0"/>
        </w:rPr>
        <w:t xml:space="preserve"> об администрации </w:t>
      </w:r>
      <w:r w:rsidR="00574E6E" w:rsidRPr="00473EDC">
        <w:rPr>
          <w:rFonts w:ascii="Times New Roman" w:hAnsi="Times New Roman" w:cs="Times New Roman"/>
          <w:color w:val="000000" w:themeColor="text1"/>
          <w:kern w:val="0"/>
        </w:rPr>
        <w:t>Кильмез</w:t>
      </w:r>
      <w:r w:rsidRPr="00473EDC">
        <w:rPr>
          <w:rFonts w:ascii="Times New Roman" w:hAnsi="Times New Roman" w:cs="Times New Roman"/>
          <w:color w:val="000000" w:themeColor="text1"/>
          <w:kern w:val="0"/>
        </w:rPr>
        <w:t xml:space="preserve">ского муниципального района, утвержденное решением </w:t>
      </w:r>
      <w:r w:rsidR="00574E6E" w:rsidRPr="00473EDC">
        <w:rPr>
          <w:rFonts w:ascii="Times New Roman" w:hAnsi="Times New Roman" w:cs="Times New Roman"/>
          <w:color w:val="000000" w:themeColor="text1"/>
          <w:kern w:val="0"/>
        </w:rPr>
        <w:t>Кильмез</w:t>
      </w:r>
      <w:r w:rsidRPr="00473EDC">
        <w:rPr>
          <w:rFonts w:ascii="Times New Roman" w:hAnsi="Times New Roman" w:cs="Times New Roman"/>
          <w:color w:val="000000" w:themeColor="text1"/>
          <w:kern w:val="0"/>
        </w:rPr>
        <w:t xml:space="preserve">ской районной Думы Кировской области </w:t>
      </w:r>
      <w:r w:rsidR="00574E6E" w:rsidRPr="00473EDC">
        <w:rPr>
          <w:rFonts w:ascii="Times New Roman" w:hAnsi="Times New Roman" w:cs="Times New Roman"/>
          <w:color w:val="000000" w:themeColor="text1"/>
          <w:kern w:val="0"/>
        </w:rPr>
        <w:t xml:space="preserve">от 18.10.2022 № 4/5, Уставом муниципального образования Кильмезского муниципального района Кировской </w:t>
      </w:r>
      <w:r w:rsidR="00574E6E" w:rsidRPr="00473EDC">
        <w:rPr>
          <w:rFonts w:ascii="Times New Roman" w:hAnsi="Times New Roman" w:cs="Times New Roman"/>
          <w:kern w:val="0"/>
        </w:rPr>
        <w:t>области , утвержденного решением Кильмезской районной Думы Кировской области от 28.02.2017 № 1/1</w:t>
      </w:r>
    </w:p>
    <w:p w14:paraId="38BA72F4"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договоры, заключаемые между оператором и субъектом персональных данных;</w:t>
      </w:r>
    </w:p>
    <w:p w14:paraId="63D8BB3A"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согласие на обработку персональных данных (в случаях, прямо не предусмотренных законодательством Российской Федерации, но соответствующих полномочиям оператора).</w:t>
      </w:r>
    </w:p>
    <w:p w14:paraId="0C938FF1" w14:textId="77777777" w:rsidR="002B003F" w:rsidRPr="00473EDC" w:rsidRDefault="002B003F" w:rsidP="002B003F">
      <w:pPr>
        <w:autoSpaceDE w:val="0"/>
        <w:autoSpaceDN w:val="0"/>
        <w:adjustRightInd w:val="0"/>
        <w:spacing w:before="280" w:after="0" w:line="240" w:lineRule="auto"/>
        <w:ind w:firstLine="540"/>
        <w:jc w:val="both"/>
        <w:outlineLvl w:val="1"/>
        <w:rPr>
          <w:rFonts w:ascii="Times New Roman" w:hAnsi="Times New Roman" w:cs="Times New Roman"/>
          <w:b/>
          <w:bCs/>
          <w:kern w:val="0"/>
        </w:rPr>
      </w:pPr>
      <w:r w:rsidRPr="00473EDC">
        <w:rPr>
          <w:rFonts w:ascii="Times New Roman" w:hAnsi="Times New Roman" w:cs="Times New Roman"/>
          <w:b/>
          <w:bCs/>
          <w:kern w:val="0"/>
        </w:rPr>
        <w:lastRenderedPageBreak/>
        <w:t>4. Объем и категории обрабатываемых персональных данных, категории субъектов персональных данных.</w:t>
      </w:r>
    </w:p>
    <w:p w14:paraId="1405CB4C"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4.1. Содержание и объем обрабатываемых персональных данных соответствуют заявленным целям обработки. Обрабатываемые персональные данные не должны быть избыточными по отношению к заявленным целям их обработки.</w:t>
      </w:r>
    </w:p>
    <w:p w14:paraId="3D54E5AC"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4.2. Обработка персональных данных допускается в следующих случаях:</w:t>
      </w:r>
    </w:p>
    <w:p w14:paraId="7CFBC0C3"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обработка персональных данных осуществляется с согласия субъекта персональных данных на обработку его персональных данных;</w:t>
      </w:r>
    </w:p>
    <w:p w14:paraId="611EEB67"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 xml:space="preserve">обработка персональных данных необходима для исполнения договора, стороной которого либо выгодоприобретателем или </w:t>
      </w:r>
      <w:proofErr w:type="gramStart"/>
      <w:r w:rsidRPr="00473EDC">
        <w:rPr>
          <w:rFonts w:ascii="Times New Roman" w:hAnsi="Times New Roman" w:cs="Times New Roman"/>
          <w:kern w:val="0"/>
        </w:rPr>
        <w:t>поручителем</w:t>
      </w:r>
      <w:proofErr w:type="gramEnd"/>
      <w:r w:rsidRPr="00473EDC">
        <w:rPr>
          <w:rFonts w:ascii="Times New Roman" w:hAnsi="Times New Roman" w:cs="Times New Roman"/>
          <w:kern w:val="0"/>
        </w:rPr>
        <w:t xml:space="preserve">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14:paraId="7A39C447"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14:paraId="152BCD49"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5CA440B9"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 xml:space="preserve">обработка персональных данных осуществляется в статистических или иных исследовательских целях, за исключением целей, указанных в </w:t>
      </w:r>
      <w:hyperlink r:id="rId32" w:history="1">
        <w:r w:rsidRPr="00473EDC">
          <w:rPr>
            <w:rFonts w:ascii="Times New Roman" w:hAnsi="Times New Roman" w:cs="Times New Roman"/>
            <w:color w:val="000000" w:themeColor="text1"/>
            <w:kern w:val="0"/>
          </w:rPr>
          <w:t>статье 15</w:t>
        </w:r>
      </w:hyperlink>
      <w:r w:rsidRPr="00473EDC">
        <w:rPr>
          <w:rFonts w:ascii="Times New Roman" w:hAnsi="Times New Roman" w:cs="Times New Roman"/>
          <w:color w:val="000000" w:themeColor="text1"/>
          <w:kern w:val="0"/>
        </w:rPr>
        <w:t xml:space="preserve"> </w:t>
      </w:r>
      <w:r w:rsidRPr="00473EDC">
        <w:rPr>
          <w:rFonts w:ascii="Times New Roman" w:hAnsi="Times New Roman" w:cs="Times New Roman"/>
          <w:kern w:val="0"/>
        </w:rPr>
        <w:t>Федерального закона о персональных данных, при условии обязательного обезличивания персональных данных;</w:t>
      </w:r>
    </w:p>
    <w:p w14:paraId="2453DE96"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14:paraId="408EF11E"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 xml:space="preserve">осуществляется обработка персональных данных, подлежащих опубликованию или обязательному раскрытию в соответствии с Федеральным </w:t>
      </w:r>
      <w:hyperlink r:id="rId33" w:history="1">
        <w:r w:rsidRPr="00473EDC">
          <w:rPr>
            <w:rFonts w:ascii="Times New Roman" w:hAnsi="Times New Roman" w:cs="Times New Roman"/>
            <w:kern w:val="0"/>
          </w:rPr>
          <w:t>законом</w:t>
        </w:r>
      </w:hyperlink>
      <w:r w:rsidRPr="00473EDC">
        <w:rPr>
          <w:rFonts w:ascii="Times New Roman" w:hAnsi="Times New Roman" w:cs="Times New Roman"/>
          <w:kern w:val="0"/>
        </w:rPr>
        <w:t xml:space="preserve"> о персональных данных.</w:t>
      </w:r>
    </w:p>
    <w:p w14:paraId="46C4D075"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4.3. К категориям субъектов персональных данных относятся:</w:t>
      </w:r>
    </w:p>
    <w:p w14:paraId="077DFA10"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4.3.1. Муниципальные служащие и сотрудники администрации, лица, претендующие на замещение должностей муниципальной службы в администрации, лица, состоящие в кадровом резерве администрации, руководители муниципальных учреждений, подведомственных администрации.</w:t>
      </w:r>
    </w:p>
    <w:p w14:paraId="296A9E0D" w14:textId="77777777" w:rsidR="0065080E"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 xml:space="preserve">В данной категории субъектов оператором обрабатываются персональные данные в связи с реализацией трудовых отношений: </w:t>
      </w:r>
    </w:p>
    <w:p w14:paraId="3EB39528" w14:textId="77777777" w:rsidR="0065080E"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 xml:space="preserve">фамилия, имя, отчество; </w:t>
      </w:r>
    </w:p>
    <w:p w14:paraId="06EEFE53" w14:textId="7A3E2F90"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пол;</w:t>
      </w:r>
    </w:p>
    <w:p w14:paraId="39ADF00B" w14:textId="032EE31C" w:rsidR="0065080E" w:rsidRPr="00473EDC" w:rsidRDefault="0065080E"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гражданство;</w:t>
      </w:r>
    </w:p>
    <w:p w14:paraId="199F66B5"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дата и место рождения;</w:t>
      </w:r>
    </w:p>
    <w:p w14:paraId="1333FC35"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lastRenderedPageBreak/>
        <w:t>идентификационный номер налогоплательщика;</w:t>
      </w:r>
    </w:p>
    <w:p w14:paraId="4C5F378C"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номер страхового свидетельства обязательного пенсионного страхования; прежние фамилия, имя, отчество, дата, место и причина изменения; сведения о гражданстве (в том числе предыдущие гражданства, иные гражданства);</w:t>
      </w:r>
    </w:p>
    <w:p w14:paraId="7BE2DBD5"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адрес и дата регистрации по месту жительства (месту пребывания), адрес фактического проживания;</w:t>
      </w:r>
    </w:p>
    <w:p w14:paraId="491882C0"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номер контактного телефона или сведения о других способах связи (адрес электронной почты и т.п.);</w:t>
      </w:r>
    </w:p>
    <w:p w14:paraId="150F3C98" w14:textId="72CB5E69" w:rsidR="005F565C" w:rsidRPr="00473EDC" w:rsidRDefault="005F565C"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замещаемая должность;</w:t>
      </w:r>
    </w:p>
    <w:p w14:paraId="4C5CC9B4"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сведения о заключении (расторжении) брака;</w:t>
      </w:r>
    </w:p>
    <w:p w14:paraId="1EB2E2F2"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сведения о рождении (усыновлении, удочерении, установлении опеки) детей;</w:t>
      </w:r>
    </w:p>
    <w:p w14:paraId="4FB92E9C"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данные документа, удостоверяющего личность гражданина Российской Федерации за пределами Российской Федерации (серия, номер, кем и когда выдан);</w:t>
      </w:r>
    </w:p>
    <w:p w14:paraId="0E3E0891"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сведения о владении иностранными языками и языками народов Российской Федерации (степень владения);</w:t>
      </w:r>
    </w:p>
    <w:p w14:paraId="7CDB59BF"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сведения о семейном положении, составе семьи (степень родства, фамилия, имя, отчество (в том числе прежние), дата рождения, место рождения, место работы или службы (наименование, адрес организации, занимаемая должность) и домашний адрес близких родственников (родители, дети, братья, сестры, супруги братьев и сестер, а также братья, сестры, родители, дети супругов и супруги детей, а также супруг (супруга), в том числе бывшие);</w:t>
      </w:r>
    </w:p>
    <w:p w14:paraId="060EE1A3"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сведения об образовании (наименование и год окончания образовательного учреждения, номер диплома, направление подготовки (специальность) по диплому, квалификация по диплому); послевузовское профессиональное образование (наименование и год окончания образовательного (научного) учреждения), ученая степень, ученое звание (дата присвоения, а также номер диплома, аттестата);</w:t>
      </w:r>
    </w:p>
    <w:p w14:paraId="03F2D767"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сведения о выполняемой работе с начала трудовой (служебной) деятельности (включая военную службу, работу по совместительству, предпринимательскую деятельность и т.п.); классный чин федеральной государственной гражданской службы, гражданской службы субъекта Российской Федерации, муниципальной службы, дипломатический ранг, воинское, специальное звание, классный чин правоохранительной службы (кем и когда присвоены); государственные награды, иные награды, знаки отличия, поощрения (кем награжден и когда);</w:t>
      </w:r>
    </w:p>
    <w:p w14:paraId="163E2BD7"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данные о денежном содержании служащего; сведения о заработной плате руководителя муниципального учреждения, подведомственного администрации; номер счета в кредитной организации;</w:t>
      </w:r>
    </w:p>
    <w:p w14:paraId="6A248B07"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сведения об отношении к воинской обязанности, сведения по воинскому учету (для граждан, пребывающих в запасе, и лиц, подлежащих призыву на военную службу);</w:t>
      </w:r>
    </w:p>
    <w:p w14:paraId="16F68707"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сведения о наличии (отсутствии) судимости;</w:t>
      </w:r>
    </w:p>
    <w:p w14:paraId="0AA6D836"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сведения о допуске к государственной тайне, оформленном за период работы, службы, учебы (форма, номер и дата);</w:t>
      </w:r>
    </w:p>
    <w:p w14:paraId="3DC139BA"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lastRenderedPageBreak/>
        <w:t>информация о приеме на работу, перемещении по должности, увольнении; данные, содержащиеся в анкете, служебном контракте (трудовом договоре), личном деле, трудовой книжке; материалы по прохождению конкурса; данные о прохождении аттестации и ее результатах;</w:t>
      </w:r>
    </w:p>
    <w:p w14:paraId="38D0718F"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сведения о профессиональной переподготовке и (или) повышении квалификации; сведения об отпусках и командировках, пенсионном обеспечении; материалы служебных расследований и другие сведения, касающиеся прохождения муниципальной службы в администрации (работы по трудовому договору в учреждении, подведомственном администрации);</w:t>
      </w:r>
    </w:p>
    <w:p w14:paraId="2FA13E63"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сведения о наличии (отсутствии) заболевания, препятствующего поступлению на муниципальную службу Российской Федерации или ее прохождению, подтвержденного заключением медицинского учреждения;</w:t>
      </w:r>
    </w:p>
    <w:p w14:paraId="57E321B9"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сведения психоневрологического и наркологического диспансеров, осуществляющих медицинское обслуживание по месту жительства, с указанием на то, что гражданин не состоит на учете (в отношении руководителей учреждений, подведомственных администрации);</w:t>
      </w:r>
    </w:p>
    <w:p w14:paraId="3F91942B"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сведения о доходах, расходах, имуществе и обязательствах имущественного характера муниципального служащего, супруга (супруги) и несовершеннолетних детей;</w:t>
      </w:r>
    </w:p>
    <w:p w14:paraId="4EEE06EB"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сведения об адресах сайтов и (или) страниц сайтов в информационно-телекоммуникационной сети "Интернет", на которых муниципальным служащим размещались общедоступная информация, а также данные, позволяющие его идентифицировать;</w:t>
      </w:r>
    </w:p>
    <w:p w14:paraId="1C8C4249" w14:textId="1F23B1EA"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сведения о наличии и группа инвалидности, степень ограничения способности к трудовой деятельности; стаж работы</w:t>
      </w:r>
      <w:r w:rsidR="005F565C" w:rsidRPr="00473EDC">
        <w:rPr>
          <w:rFonts w:ascii="Times New Roman" w:hAnsi="Times New Roman" w:cs="Times New Roman"/>
          <w:kern w:val="0"/>
        </w:rPr>
        <w:t>;</w:t>
      </w:r>
    </w:p>
    <w:p w14:paraId="6F6F8644" w14:textId="7655CE84" w:rsidR="005F565C" w:rsidRPr="00473EDC" w:rsidRDefault="005F565C"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 xml:space="preserve">сведения об участии в управлении хозяйствующим субъектом </w:t>
      </w:r>
      <w:proofErr w:type="gramStart"/>
      <w:r w:rsidRPr="00473EDC">
        <w:rPr>
          <w:rFonts w:ascii="Times New Roman" w:hAnsi="Times New Roman" w:cs="Times New Roman"/>
          <w:kern w:val="0"/>
        </w:rPr>
        <w:t>( за</w:t>
      </w:r>
      <w:proofErr w:type="gramEnd"/>
      <w:r w:rsidRPr="00473EDC">
        <w:rPr>
          <w:rFonts w:ascii="Times New Roman" w:hAnsi="Times New Roman" w:cs="Times New Roman"/>
          <w:kern w:val="0"/>
        </w:rPr>
        <w:t xml:space="preserve">  исключением жилищного, жилищно- 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занятии предпринимательской деятельностью.</w:t>
      </w:r>
    </w:p>
    <w:p w14:paraId="4BD7A6FC"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4.3.2. Граждане Российской Федерации, иностранные граждане, лица без гражданства.</w:t>
      </w:r>
    </w:p>
    <w:p w14:paraId="2B2E01CB"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В данной категории субъектов оператором обрабатываются персональные данные в связи с предоставлением муниципальных услуг и осуществлением муниципальных функций:</w:t>
      </w:r>
    </w:p>
    <w:p w14:paraId="1F077FF8"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фамилия, имя, отчество;</w:t>
      </w:r>
    </w:p>
    <w:p w14:paraId="7DC521E9"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дата и место рождения;</w:t>
      </w:r>
    </w:p>
    <w:p w14:paraId="0EB2D92A"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данные документа, удостоверяющего личность гражданина Российской Федерации за пределами Российской Федерации (серия, номер, кем и когда выдан);</w:t>
      </w:r>
    </w:p>
    <w:p w14:paraId="7E41DAEC"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сведения о номере и серии страхового свидетельства государственного пенсионного страхования;</w:t>
      </w:r>
    </w:p>
    <w:p w14:paraId="3F78988E"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сведения об идентификационном номере налогоплательщика;</w:t>
      </w:r>
    </w:p>
    <w:p w14:paraId="10814D24"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адрес места жительства (регистрации);</w:t>
      </w:r>
    </w:p>
    <w:p w14:paraId="4B79117B"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lastRenderedPageBreak/>
        <w:t>номер телефона, адрес электронной почты;</w:t>
      </w:r>
    </w:p>
    <w:p w14:paraId="7EA06662"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социальная категория;</w:t>
      </w:r>
    </w:p>
    <w:p w14:paraId="6A84C179"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социальная группа;</w:t>
      </w:r>
    </w:p>
    <w:p w14:paraId="01FF332D"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реквизиты банковского счета;</w:t>
      </w:r>
    </w:p>
    <w:p w14:paraId="365AEE42"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содержание обращения (заявления).</w:t>
      </w:r>
    </w:p>
    <w:p w14:paraId="59733A8F" w14:textId="68AB7A8E"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 xml:space="preserve">4.3.3. Кандидаты в присяжные заседатели муниципального образования </w:t>
      </w:r>
      <w:r w:rsidR="005F565C" w:rsidRPr="00473EDC">
        <w:rPr>
          <w:rFonts w:ascii="Times New Roman" w:hAnsi="Times New Roman" w:cs="Times New Roman"/>
          <w:kern w:val="0"/>
        </w:rPr>
        <w:t>Кильмез</w:t>
      </w:r>
      <w:r w:rsidRPr="00473EDC">
        <w:rPr>
          <w:rFonts w:ascii="Times New Roman" w:hAnsi="Times New Roman" w:cs="Times New Roman"/>
          <w:kern w:val="0"/>
        </w:rPr>
        <w:t>ский район.</w:t>
      </w:r>
    </w:p>
    <w:p w14:paraId="349A75F6" w14:textId="01074884"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 xml:space="preserve">В данной категории субъектов оператором обрабатываются персональные данные в связи с составлением списков кандидатов в присяжные заседатели муниципального образования </w:t>
      </w:r>
      <w:r w:rsidR="005F565C" w:rsidRPr="00473EDC">
        <w:rPr>
          <w:rFonts w:ascii="Times New Roman" w:hAnsi="Times New Roman" w:cs="Times New Roman"/>
          <w:kern w:val="0"/>
        </w:rPr>
        <w:t>Кильмез</w:t>
      </w:r>
      <w:r w:rsidRPr="00473EDC">
        <w:rPr>
          <w:rFonts w:ascii="Times New Roman" w:hAnsi="Times New Roman" w:cs="Times New Roman"/>
          <w:kern w:val="0"/>
        </w:rPr>
        <w:t>ский район:</w:t>
      </w:r>
    </w:p>
    <w:p w14:paraId="24AC3B6E"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фамилия, имя, отчество;</w:t>
      </w:r>
    </w:p>
    <w:p w14:paraId="7E70B55C"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дата рождения;</w:t>
      </w:r>
    </w:p>
    <w:p w14:paraId="44EA98C9"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адрес регистрации.</w:t>
      </w:r>
    </w:p>
    <w:p w14:paraId="76F4355A"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4.3.4. Граждане - получатели меры социальной поддержки.</w:t>
      </w:r>
    </w:p>
    <w:p w14:paraId="11AFB1D6"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В данной категории субъектов оператором обрабатываются персональные данные в связи с предоставление отдельным категориям граждан мер поддержки:</w:t>
      </w:r>
    </w:p>
    <w:p w14:paraId="1C462733"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фамилия, имя, отчество;</w:t>
      </w:r>
    </w:p>
    <w:p w14:paraId="4A5A9BCE"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номер страхового свидетельства обязательного пенсионного страхования;</w:t>
      </w:r>
    </w:p>
    <w:p w14:paraId="1118043B"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данные документа, удостоверяющего личность гражданина Российской Федерации за пределами Российской Федерации (серия, номер, кем и когда выдан);</w:t>
      </w:r>
    </w:p>
    <w:p w14:paraId="61670F77"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данные документа (сведения), подтверждающего участие в специальной военной операции военнослужащего;</w:t>
      </w:r>
    </w:p>
    <w:p w14:paraId="49C945BC" w14:textId="0C46E7DC"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 xml:space="preserve">документы регистрационного учета по месту жительства или по месту пребывания, подтверждающие факт проживания на территории </w:t>
      </w:r>
      <w:r w:rsidR="005F565C" w:rsidRPr="00473EDC">
        <w:rPr>
          <w:rFonts w:ascii="Times New Roman" w:hAnsi="Times New Roman" w:cs="Times New Roman"/>
          <w:kern w:val="0"/>
        </w:rPr>
        <w:t>Кильмез</w:t>
      </w:r>
      <w:r w:rsidRPr="00473EDC">
        <w:rPr>
          <w:rFonts w:ascii="Times New Roman" w:hAnsi="Times New Roman" w:cs="Times New Roman"/>
          <w:kern w:val="0"/>
        </w:rPr>
        <w:t>ского района;</w:t>
      </w:r>
    </w:p>
    <w:p w14:paraId="498520A7"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документы, подтверждающие родство (свойство) члена семьи и военнослужащего (свидетельства о рождении (усыновлении), свидетельства о браке);</w:t>
      </w:r>
    </w:p>
    <w:p w14:paraId="13427AF7"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свидетельство о смерти;</w:t>
      </w:r>
    </w:p>
    <w:p w14:paraId="78741677"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технический паспорт.</w:t>
      </w:r>
    </w:p>
    <w:p w14:paraId="188ED10A"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4.3.5. Несовершеннолетние, семьи, состоящие на учете в комиссии по делам несовершеннолетних и защите их прав.</w:t>
      </w:r>
    </w:p>
    <w:p w14:paraId="39F61F36"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В данной категории субъектов оператором обрабатываются персональные данные в связи с организацией деятельности комиссии по делам несовершеннолетних и защите их прав:</w:t>
      </w:r>
    </w:p>
    <w:p w14:paraId="32182566"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фамилия, имя, отчество;</w:t>
      </w:r>
    </w:p>
    <w:p w14:paraId="635F782B"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lastRenderedPageBreak/>
        <w:t>дата и место рождения;</w:t>
      </w:r>
    </w:p>
    <w:p w14:paraId="6091F9B6"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адрес места жительства (регистрации);</w:t>
      </w:r>
    </w:p>
    <w:p w14:paraId="5B25B121"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данные документа, удостоверяющего личность гражданина Российской Федерации за пределами Российской Федерации (серия, номер, кем и когда выдан);</w:t>
      </w:r>
    </w:p>
    <w:p w14:paraId="50091C0C"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место учебы;</w:t>
      </w:r>
    </w:p>
    <w:p w14:paraId="0885E921"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информация о занятости;</w:t>
      </w:r>
    </w:p>
    <w:p w14:paraId="144D58A1"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состояние здоровья (заболевания, диагноз);</w:t>
      </w:r>
    </w:p>
    <w:p w14:paraId="764DD075"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состав семьи;</w:t>
      </w:r>
    </w:p>
    <w:p w14:paraId="22430CA5"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привлечение к уголовной (административной) ответственности (реквизиты уголовного дела (дела об административном правонарушении), приговор, постановление, решение судебной инстанции);</w:t>
      </w:r>
    </w:p>
    <w:p w14:paraId="0148DE67"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фамилия, имя, отчество законных представителей, других родственников; дата и место рождения законных представителей, других родственников.</w:t>
      </w:r>
    </w:p>
    <w:p w14:paraId="0ACA2A07" w14:textId="77777777" w:rsidR="00180093" w:rsidRPr="00473EDC" w:rsidRDefault="00180093" w:rsidP="00180093">
      <w:pPr>
        <w:autoSpaceDE w:val="0"/>
        <w:autoSpaceDN w:val="0"/>
        <w:adjustRightInd w:val="0"/>
        <w:spacing w:after="0" w:line="240" w:lineRule="auto"/>
        <w:ind w:firstLine="540"/>
        <w:jc w:val="both"/>
        <w:rPr>
          <w:rFonts w:ascii="Times New Roman" w:hAnsi="Times New Roman" w:cs="Times New Roman"/>
          <w:kern w:val="0"/>
        </w:rPr>
      </w:pPr>
      <w:r w:rsidRPr="00473EDC">
        <w:rPr>
          <w:rFonts w:ascii="Times New Roman" w:hAnsi="Times New Roman" w:cs="Times New Roman"/>
          <w:kern w:val="0"/>
        </w:rPr>
        <w:t>4.3.6. Посетители веб-сайта администрации.</w:t>
      </w:r>
    </w:p>
    <w:p w14:paraId="5D6AF421" w14:textId="77777777" w:rsidR="00180093" w:rsidRPr="00473EDC" w:rsidRDefault="00180093" w:rsidP="00180093">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В данной категории субъектов оператором обрабатываются метрические данные посетителей веб-сайта администрации.</w:t>
      </w:r>
    </w:p>
    <w:p w14:paraId="5C9D86ED" w14:textId="0D7F0838" w:rsidR="002B003F" w:rsidRPr="00473EDC" w:rsidRDefault="002B003F" w:rsidP="00180093">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4.4.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допускается:</w:t>
      </w:r>
    </w:p>
    <w:p w14:paraId="224E2796"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в случае, если субъект персональных данных дал согласие в письменной форме на обработку своих персональных данных;</w:t>
      </w:r>
    </w:p>
    <w:p w14:paraId="2B517824"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p>
    <w:p w14:paraId="6FFD86D9" w14:textId="77777777" w:rsidR="00180093" w:rsidRPr="00473EDC" w:rsidRDefault="00180093" w:rsidP="00180093">
      <w:pPr>
        <w:autoSpaceDE w:val="0"/>
        <w:autoSpaceDN w:val="0"/>
        <w:adjustRightInd w:val="0"/>
        <w:spacing w:after="0" w:line="240" w:lineRule="auto"/>
        <w:ind w:firstLine="540"/>
        <w:jc w:val="both"/>
        <w:rPr>
          <w:rFonts w:ascii="Times New Roman" w:hAnsi="Times New Roman" w:cs="Times New Roman"/>
          <w:kern w:val="0"/>
        </w:rPr>
      </w:pPr>
      <w:r w:rsidRPr="00473EDC">
        <w:rPr>
          <w:rFonts w:ascii="Times New Roman" w:hAnsi="Times New Roman" w:cs="Times New Roman"/>
          <w:kern w:val="0"/>
        </w:rPr>
        <w:t>4.5. Обработка биометрических персональных данных может осуществляться только при наличии согласия в письменной форме субъекта персональных данных.</w:t>
      </w:r>
    </w:p>
    <w:p w14:paraId="727AEBCF" w14:textId="77777777" w:rsidR="00180093" w:rsidRPr="00473EDC" w:rsidRDefault="00180093" w:rsidP="002B003F">
      <w:pPr>
        <w:autoSpaceDE w:val="0"/>
        <w:autoSpaceDN w:val="0"/>
        <w:adjustRightInd w:val="0"/>
        <w:spacing w:before="280" w:after="0" w:line="240" w:lineRule="auto"/>
        <w:ind w:firstLine="540"/>
        <w:jc w:val="both"/>
        <w:rPr>
          <w:rFonts w:ascii="Times New Roman" w:hAnsi="Times New Roman" w:cs="Times New Roman"/>
          <w:kern w:val="0"/>
        </w:rPr>
      </w:pPr>
    </w:p>
    <w:p w14:paraId="52D6921C" w14:textId="77777777" w:rsidR="002B003F" w:rsidRPr="00473EDC" w:rsidRDefault="002B003F" w:rsidP="002B003F">
      <w:pPr>
        <w:autoSpaceDE w:val="0"/>
        <w:autoSpaceDN w:val="0"/>
        <w:adjustRightInd w:val="0"/>
        <w:spacing w:before="280" w:after="0" w:line="240" w:lineRule="auto"/>
        <w:ind w:firstLine="540"/>
        <w:jc w:val="both"/>
        <w:outlineLvl w:val="1"/>
        <w:rPr>
          <w:rFonts w:ascii="Times New Roman" w:hAnsi="Times New Roman" w:cs="Times New Roman"/>
          <w:b/>
          <w:bCs/>
          <w:kern w:val="0"/>
        </w:rPr>
      </w:pPr>
      <w:r w:rsidRPr="00473EDC">
        <w:rPr>
          <w:rFonts w:ascii="Times New Roman" w:hAnsi="Times New Roman" w:cs="Times New Roman"/>
          <w:b/>
          <w:bCs/>
          <w:kern w:val="0"/>
        </w:rPr>
        <w:t>5. Порядок и условия обработки персональных данных.</w:t>
      </w:r>
    </w:p>
    <w:p w14:paraId="0CB00CE0"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5.1. Оператор осуществляет обработку персональных данных - операции, совершаемые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
    <w:p w14:paraId="58EA928A"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 xml:space="preserve">5.2. Обработка персональных данных осуществляется с соблюдением принципов и правил, предусмотренных Федеральным </w:t>
      </w:r>
      <w:hyperlink r:id="rId34" w:history="1">
        <w:r w:rsidRPr="00473EDC">
          <w:rPr>
            <w:rFonts w:ascii="Times New Roman" w:hAnsi="Times New Roman" w:cs="Times New Roman"/>
            <w:color w:val="000000" w:themeColor="text1"/>
            <w:kern w:val="0"/>
          </w:rPr>
          <w:t>законом</w:t>
        </w:r>
      </w:hyperlink>
      <w:r w:rsidRPr="00473EDC">
        <w:rPr>
          <w:rFonts w:ascii="Times New Roman" w:hAnsi="Times New Roman" w:cs="Times New Roman"/>
          <w:color w:val="000000" w:themeColor="text1"/>
          <w:kern w:val="0"/>
        </w:rPr>
        <w:t xml:space="preserve"> </w:t>
      </w:r>
      <w:r w:rsidRPr="00473EDC">
        <w:rPr>
          <w:rFonts w:ascii="Times New Roman" w:hAnsi="Times New Roman" w:cs="Times New Roman"/>
          <w:kern w:val="0"/>
        </w:rPr>
        <w:t>о персональных данных.</w:t>
      </w:r>
    </w:p>
    <w:p w14:paraId="3A049592"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 xml:space="preserve">5.3. Обработка персональных данных оператором ограничивается достижением конкретных, заранее определенных и законных целей. Обработке подлежат только персональные данные, которые отвечают целям их обработки. Содержание и объем </w:t>
      </w:r>
      <w:r w:rsidRPr="00473EDC">
        <w:rPr>
          <w:rFonts w:ascii="Times New Roman" w:hAnsi="Times New Roman" w:cs="Times New Roman"/>
          <w:kern w:val="0"/>
        </w:rPr>
        <w:lastRenderedPageBreak/>
        <w:t>обрабатываемых персональных данных должны соответствовать заявленным целям обработки.</w:t>
      </w:r>
    </w:p>
    <w:p w14:paraId="5CEAC8EB"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 xml:space="preserve">5.4.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w:t>
      </w:r>
      <w:hyperlink r:id="rId35" w:history="1">
        <w:r w:rsidRPr="00473EDC">
          <w:rPr>
            <w:rFonts w:ascii="Times New Roman" w:hAnsi="Times New Roman" w:cs="Times New Roman"/>
            <w:kern w:val="0"/>
          </w:rPr>
          <w:t>законом</w:t>
        </w:r>
      </w:hyperlink>
      <w:r w:rsidRPr="00473EDC">
        <w:rPr>
          <w:rFonts w:ascii="Times New Roman" w:hAnsi="Times New Roman" w:cs="Times New Roman"/>
          <w:kern w:val="0"/>
        </w:rPr>
        <w:t xml:space="preserve"> о персональных данных,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14:paraId="362AD921"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 xml:space="preserve">5.5. При осуществлении хранения персональных данных оператор персональных данных обязан использовать базы данных, находящиеся на территории Российской Федерации, в соответствии с </w:t>
      </w:r>
      <w:hyperlink r:id="rId36" w:history="1">
        <w:r w:rsidRPr="00473EDC">
          <w:rPr>
            <w:rFonts w:ascii="Times New Roman" w:hAnsi="Times New Roman" w:cs="Times New Roman"/>
            <w:kern w:val="0"/>
          </w:rPr>
          <w:t>частью 5 статьи 18</w:t>
        </w:r>
      </w:hyperlink>
      <w:r w:rsidRPr="00473EDC">
        <w:rPr>
          <w:rFonts w:ascii="Times New Roman" w:hAnsi="Times New Roman" w:cs="Times New Roman"/>
          <w:kern w:val="0"/>
        </w:rPr>
        <w:t xml:space="preserve"> Федерального закона о персональных данных.</w:t>
      </w:r>
    </w:p>
    <w:p w14:paraId="24D8A733"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14:paraId="26930BB2"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 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14:paraId="72348008"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5.6. Условием прекращения обработки персональных данных может являться достижение целей обработки персональных данных, истечение срока действия согласия или отзыв согласия субъекта персональных данных на обработку его персональных данных, а также выявление неправомерной обработки персональных данных.</w:t>
      </w:r>
    </w:p>
    <w:p w14:paraId="6320A0F9"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5.7. Оператор вправе поручить обработку персональных данных другому лицу на основании заключаемого с этим лицом договора, в том числе государственного или муниципального контракта.</w:t>
      </w:r>
    </w:p>
    <w:p w14:paraId="75CC6A36"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 xml:space="preserve">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Федеральным </w:t>
      </w:r>
      <w:hyperlink r:id="rId37" w:history="1">
        <w:r w:rsidRPr="00473EDC">
          <w:rPr>
            <w:rFonts w:ascii="Times New Roman" w:hAnsi="Times New Roman" w:cs="Times New Roman"/>
            <w:color w:val="000000" w:themeColor="text1"/>
            <w:kern w:val="0"/>
          </w:rPr>
          <w:t>законом</w:t>
        </w:r>
      </w:hyperlink>
      <w:r w:rsidRPr="00473EDC">
        <w:rPr>
          <w:rFonts w:ascii="Times New Roman" w:hAnsi="Times New Roman" w:cs="Times New Roman"/>
          <w:color w:val="000000" w:themeColor="text1"/>
          <w:kern w:val="0"/>
        </w:rPr>
        <w:t xml:space="preserve"> </w:t>
      </w:r>
      <w:r w:rsidRPr="00473EDC">
        <w:rPr>
          <w:rFonts w:ascii="Times New Roman" w:hAnsi="Times New Roman" w:cs="Times New Roman"/>
          <w:kern w:val="0"/>
        </w:rPr>
        <w:t>о персональных данных.</w:t>
      </w:r>
    </w:p>
    <w:p w14:paraId="3E13A030"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Кроме того, оператор вправе передавать персональные данные органам дознания и следствия, иным уполномоченным органам по основаниям, предусмотренным действующим законодательством Российской Федерации.</w:t>
      </w:r>
    </w:p>
    <w:p w14:paraId="11F533F9"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 xml:space="preserve">5.8. 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w:t>
      </w:r>
      <w:hyperlink r:id="rId38" w:history="1">
        <w:r w:rsidRPr="00473EDC">
          <w:rPr>
            <w:rFonts w:ascii="Times New Roman" w:hAnsi="Times New Roman" w:cs="Times New Roman"/>
            <w:kern w:val="0"/>
          </w:rPr>
          <w:t>законом</w:t>
        </w:r>
      </w:hyperlink>
      <w:r w:rsidRPr="00473EDC">
        <w:rPr>
          <w:rFonts w:ascii="Times New Roman" w:hAnsi="Times New Roman" w:cs="Times New Roman"/>
          <w:kern w:val="0"/>
        </w:rPr>
        <w:t xml:space="preserve"> о персональных данных.</w:t>
      </w:r>
    </w:p>
    <w:p w14:paraId="06D78578"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lastRenderedPageBreak/>
        <w:t xml:space="preserve">5.9. Оператор обязан принимать меры, необходимые и достаточные для обеспечения выполнения обязанностей, предусмотренных Федеральным </w:t>
      </w:r>
      <w:hyperlink r:id="rId39" w:history="1">
        <w:r w:rsidRPr="00473EDC">
          <w:rPr>
            <w:rFonts w:ascii="Times New Roman" w:hAnsi="Times New Roman" w:cs="Times New Roman"/>
            <w:kern w:val="0"/>
          </w:rPr>
          <w:t>законом</w:t>
        </w:r>
      </w:hyperlink>
      <w:r w:rsidRPr="00473EDC">
        <w:rPr>
          <w:rFonts w:ascii="Times New Roman" w:hAnsi="Times New Roman" w:cs="Times New Roman"/>
          <w:kern w:val="0"/>
        </w:rPr>
        <w:t xml:space="preserve"> о персональных данных и принятыми в соответствии с ним нормативными правовыми актами. Состав и перечень мер оператор определяет самостоятельно.</w:t>
      </w:r>
    </w:p>
    <w:p w14:paraId="1527EDF1"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5.10. Оператор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37DFE382" w14:textId="77777777" w:rsidR="002B003F" w:rsidRPr="00473EDC" w:rsidRDefault="002B003F" w:rsidP="002B003F">
      <w:pPr>
        <w:autoSpaceDE w:val="0"/>
        <w:autoSpaceDN w:val="0"/>
        <w:adjustRightInd w:val="0"/>
        <w:spacing w:before="280" w:after="0" w:line="240" w:lineRule="auto"/>
        <w:ind w:firstLine="540"/>
        <w:jc w:val="both"/>
        <w:outlineLvl w:val="1"/>
        <w:rPr>
          <w:rFonts w:ascii="Times New Roman" w:hAnsi="Times New Roman" w:cs="Times New Roman"/>
          <w:b/>
          <w:bCs/>
          <w:kern w:val="0"/>
        </w:rPr>
      </w:pPr>
      <w:r w:rsidRPr="00473EDC">
        <w:rPr>
          <w:rFonts w:ascii="Times New Roman" w:hAnsi="Times New Roman" w:cs="Times New Roman"/>
          <w:b/>
          <w:bCs/>
          <w:kern w:val="0"/>
        </w:rPr>
        <w:t>6. Актуализация, исправление, удаление и уничтожение персональных данных, ответы на запросы субъектов на доступ к персональным данным.</w:t>
      </w:r>
    </w:p>
    <w:p w14:paraId="2327CB78"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 xml:space="preserve">6.1. Оператор обязан сообщить в порядке, предусмотренном </w:t>
      </w:r>
      <w:hyperlink r:id="rId40" w:history="1">
        <w:r w:rsidRPr="00473EDC">
          <w:rPr>
            <w:rFonts w:ascii="Times New Roman" w:hAnsi="Times New Roman" w:cs="Times New Roman"/>
            <w:kern w:val="0"/>
          </w:rPr>
          <w:t>статьей 14</w:t>
        </w:r>
      </w:hyperlink>
      <w:r w:rsidRPr="00473EDC">
        <w:rPr>
          <w:rFonts w:ascii="Times New Roman" w:hAnsi="Times New Roman" w:cs="Times New Roman"/>
          <w:kern w:val="0"/>
        </w:rPr>
        <w:t xml:space="preserve"> Федерального закона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14:paraId="48B57AE2"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6.2.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14:paraId="75380418"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6.3.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14:paraId="0101FE50"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6.4. Оператор обязан прекратить обработку персональных данных или обеспечить прекращение обработки персональных данных лицом, действующим по поручению оператора:</w:t>
      </w:r>
    </w:p>
    <w:p w14:paraId="448604A0"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в случае выявления неправомерной обработки персональных данных, осуществляемой оператором или лицом, действующим по поручению оператора, в срок, не превышающий трех рабочих дней с даты этого выявления;</w:t>
      </w:r>
    </w:p>
    <w:p w14:paraId="646C457E"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в случае отзыва субъектом персональных данных согласия на обработку его персональных данных;</w:t>
      </w:r>
    </w:p>
    <w:p w14:paraId="28B2D023"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lastRenderedPageBreak/>
        <w:t>в случае достижения цели обработки персональных данных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14:paraId="6EE78EA0" w14:textId="77777777" w:rsidR="002B003F" w:rsidRPr="00473EDC" w:rsidRDefault="002B003F" w:rsidP="002B003F">
      <w:pPr>
        <w:autoSpaceDE w:val="0"/>
        <w:autoSpaceDN w:val="0"/>
        <w:adjustRightInd w:val="0"/>
        <w:spacing w:before="280" w:after="0" w:line="240" w:lineRule="auto"/>
        <w:ind w:firstLine="540"/>
        <w:jc w:val="both"/>
        <w:outlineLvl w:val="1"/>
        <w:rPr>
          <w:rFonts w:ascii="Times New Roman" w:hAnsi="Times New Roman" w:cs="Times New Roman"/>
          <w:b/>
          <w:bCs/>
          <w:kern w:val="0"/>
        </w:rPr>
      </w:pPr>
      <w:r w:rsidRPr="00473EDC">
        <w:rPr>
          <w:rFonts w:ascii="Times New Roman" w:hAnsi="Times New Roman" w:cs="Times New Roman"/>
          <w:b/>
          <w:bCs/>
          <w:kern w:val="0"/>
        </w:rPr>
        <w:t>7. Использование метрических программ.</w:t>
      </w:r>
    </w:p>
    <w:p w14:paraId="44578E01"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7.1. На Интернет-ресурсах администрации (далее - сайт) могут использоваться программные средства сбора метрических данных - "</w:t>
      </w:r>
      <w:proofErr w:type="spellStart"/>
      <w:r w:rsidRPr="00473EDC">
        <w:rPr>
          <w:rFonts w:ascii="Times New Roman" w:hAnsi="Times New Roman" w:cs="Times New Roman"/>
          <w:kern w:val="0"/>
        </w:rPr>
        <w:t>Яндекс.Метрика</w:t>
      </w:r>
      <w:proofErr w:type="spellEnd"/>
      <w:r w:rsidRPr="00473EDC">
        <w:rPr>
          <w:rFonts w:ascii="Times New Roman" w:hAnsi="Times New Roman" w:cs="Times New Roman"/>
          <w:kern w:val="0"/>
        </w:rPr>
        <w:t>" (далее - Метрическая программа) - для сбора сведений об использовании сайта, таких как частота посещения сайта пользователями, посещенные страницы и сайты, на которых были пользователи до перехода на данный сайт. Метрическая программа собирает только IP-адреса, назначенные коммуникационному устройству пользователя.</w:t>
      </w:r>
    </w:p>
    <w:p w14:paraId="6DEF9C32"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 xml:space="preserve">7.2. Метрическая программа размещает постоянный </w:t>
      </w:r>
      <w:proofErr w:type="spellStart"/>
      <w:r w:rsidRPr="00473EDC">
        <w:rPr>
          <w:rFonts w:ascii="Times New Roman" w:hAnsi="Times New Roman" w:cs="Times New Roman"/>
          <w:kern w:val="0"/>
        </w:rPr>
        <w:t>cookie</w:t>
      </w:r>
      <w:proofErr w:type="spellEnd"/>
      <w:r w:rsidRPr="00473EDC">
        <w:rPr>
          <w:rFonts w:ascii="Times New Roman" w:hAnsi="Times New Roman" w:cs="Times New Roman"/>
          <w:kern w:val="0"/>
        </w:rPr>
        <w:t xml:space="preserve">-файл в клиентском веб-браузере для идентификации посетителя сайта в качестве уникального пользователя при следующем посещении данного сайта. Этот </w:t>
      </w:r>
      <w:proofErr w:type="spellStart"/>
      <w:r w:rsidRPr="00473EDC">
        <w:rPr>
          <w:rFonts w:ascii="Times New Roman" w:hAnsi="Times New Roman" w:cs="Times New Roman"/>
          <w:kern w:val="0"/>
        </w:rPr>
        <w:t>cookie</w:t>
      </w:r>
      <w:proofErr w:type="spellEnd"/>
      <w:r w:rsidRPr="00473EDC">
        <w:rPr>
          <w:rFonts w:ascii="Times New Roman" w:hAnsi="Times New Roman" w:cs="Times New Roman"/>
          <w:kern w:val="0"/>
        </w:rPr>
        <w:t xml:space="preserve">-файл не может использоваться никем, кроме Метрической программы. Сведения, собранные с помощью </w:t>
      </w:r>
      <w:proofErr w:type="spellStart"/>
      <w:r w:rsidRPr="00473EDC">
        <w:rPr>
          <w:rFonts w:ascii="Times New Roman" w:hAnsi="Times New Roman" w:cs="Times New Roman"/>
          <w:kern w:val="0"/>
        </w:rPr>
        <w:t>cookie</w:t>
      </w:r>
      <w:proofErr w:type="spellEnd"/>
      <w:r w:rsidRPr="00473EDC">
        <w:rPr>
          <w:rFonts w:ascii="Times New Roman" w:hAnsi="Times New Roman" w:cs="Times New Roman"/>
          <w:kern w:val="0"/>
        </w:rPr>
        <w:t>-файла, будут передаваться для хранения на сервер владельца Метрической программы.</w:t>
      </w:r>
    </w:p>
    <w:p w14:paraId="1C481038"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7.3. Сведения, полученные через Метрическую программу, используются только для совершенствования услуг на сайте. Сведения, полученные через Метрическую программу, не объединяются и не коррелируются с персональными сведениями посетителей сайта.</w:t>
      </w:r>
    </w:p>
    <w:p w14:paraId="13A2F71C"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7.4. Возможности разработчиков Метрической программы по использованию и передаче третьим лицам сведений, собранных посредством Метрической программы о посещениях сайта, ограничиваются Политикой конфиденциальности владельца Метрической программы.</w:t>
      </w:r>
    </w:p>
    <w:p w14:paraId="6DEE9A93"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 xml:space="preserve">7.5. Посетитель сайта может запретить Метрической программе фиксировать свои действия при повторных посещениях сайта, отключив </w:t>
      </w:r>
      <w:proofErr w:type="spellStart"/>
      <w:r w:rsidRPr="00473EDC">
        <w:rPr>
          <w:rFonts w:ascii="Times New Roman" w:hAnsi="Times New Roman" w:cs="Times New Roman"/>
          <w:kern w:val="0"/>
        </w:rPr>
        <w:t>cookie</w:t>
      </w:r>
      <w:proofErr w:type="spellEnd"/>
      <w:r w:rsidRPr="00473EDC">
        <w:rPr>
          <w:rFonts w:ascii="Times New Roman" w:hAnsi="Times New Roman" w:cs="Times New Roman"/>
          <w:kern w:val="0"/>
        </w:rPr>
        <w:t>-файлы Метрической программы в своем браузере, или использовать специальные программные средства блокировки действия Метрических программ.</w:t>
      </w:r>
    </w:p>
    <w:p w14:paraId="75ACFC73" w14:textId="77777777" w:rsidR="002B003F" w:rsidRPr="00473EDC" w:rsidRDefault="002B003F" w:rsidP="002B003F">
      <w:pPr>
        <w:autoSpaceDE w:val="0"/>
        <w:autoSpaceDN w:val="0"/>
        <w:adjustRightInd w:val="0"/>
        <w:spacing w:before="280" w:after="0" w:line="240" w:lineRule="auto"/>
        <w:ind w:firstLine="540"/>
        <w:jc w:val="both"/>
        <w:outlineLvl w:val="1"/>
        <w:rPr>
          <w:rFonts w:ascii="Times New Roman" w:hAnsi="Times New Roman" w:cs="Times New Roman"/>
          <w:b/>
          <w:bCs/>
          <w:kern w:val="0"/>
        </w:rPr>
      </w:pPr>
      <w:r w:rsidRPr="00473EDC">
        <w:rPr>
          <w:rFonts w:ascii="Times New Roman" w:hAnsi="Times New Roman" w:cs="Times New Roman"/>
          <w:b/>
          <w:bCs/>
          <w:kern w:val="0"/>
        </w:rPr>
        <w:t>8. Общедоступные источники персональных данных.</w:t>
      </w:r>
    </w:p>
    <w:p w14:paraId="085DBC25"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8.1. Включение персональных данных гражданина в общедоступные источники персональных данных возможно только при наличии его письменного согласия.</w:t>
      </w:r>
    </w:p>
    <w:p w14:paraId="0F078E5E"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8.2. В целях информационного обеспечения работодателем могут создаваться общедоступные источники персональных данных работников (в том числе справочники, адресные книги, информационные стенды для потребителей услуг, оказываемых работодателем). В общедоступные источники персональных данных с письменного согласия работника могут включаться его фамилия, имя, отчество, должность, структурное подразделение, год и место рождения, адрес, иные персональные данные, предоставленные работником.</w:t>
      </w:r>
    </w:p>
    <w:p w14:paraId="2FED6518"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8.3. При обезличивании персональных данных согласие гражданина или работника на включение персональных данных в общедоступные источники персональных данных не требуется.</w:t>
      </w:r>
    </w:p>
    <w:p w14:paraId="414C255B"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lastRenderedPageBreak/>
        <w:t>8.4. Сведения о гражданах или работниках могут быть исключены из общедоступных источников персональных данных по требованию самого гражданина или работника либо по решению суда или иных уполномоченных государственных органов.</w:t>
      </w:r>
    </w:p>
    <w:p w14:paraId="2141F385" w14:textId="77777777" w:rsidR="002B003F" w:rsidRPr="00473EDC" w:rsidRDefault="002B003F" w:rsidP="002B003F">
      <w:pPr>
        <w:autoSpaceDE w:val="0"/>
        <w:autoSpaceDN w:val="0"/>
        <w:adjustRightInd w:val="0"/>
        <w:spacing w:before="280" w:after="0" w:line="240" w:lineRule="auto"/>
        <w:ind w:firstLine="540"/>
        <w:jc w:val="both"/>
        <w:outlineLvl w:val="1"/>
        <w:rPr>
          <w:rFonts w:ascii="Times New Roman" w:hAnsi="Times New Roman" w:cs="Times New Roman"/>
          <w:b/>
          <w:bCs/>
          <w:kern w:val="0"/>
        </w:rPr>
      </w:pPr>
      <w:r w:rsidRPr="00473EDC">
        <w:rPr>
          <w:rFonts w:ascii="Times New Roman" w:hAnsi="Times New Roman" w:cs="Times New Roman"/>
          <w:b/>
          <w:bCs/>
          <w:kern w:val="0"/>
        </w:rPr>
        <w:t>9. Заключительные положения.</w:t>
      </w:r>
    </w:p>
    <w:p w14:paraId="7A27F886"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9.1. Настоящая Политика вступает в силу с даты ее утверждения.</w:t>
      </w:r>
    </w:p>
    <w:p w14:paraId="6A762A42"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9.2. При необходимости приведения настоящей Политики в соответствие с вновь принятыми законодательными актами изменения вносятся постановлением администрации района.</w:t>
      </w:r>
    </w:p>
    <w:p w14:paraId="5240104D"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9.3. Настоящая Политика распространяется на всех граждан и работников, а также работников администрации, имеющих доступ и осуществляющих перечень действий с персональными данными граждан и работников.</w:t>
      </w:r>
    </w:p>
    <w:p w14:paraId="7EBE2A24"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9.4. Граждане, обратившиеся в администрацию, а также их законные представители имеют право ознакомиться с настоящей Политикой.</w:t>
      </w:r>
    </w:p>
    <w:p w14:paraId="6063B4EA"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9.5. Работники администрации подлежат ознакомлению с данным документом под личную подпись.</w:t>
      </w:r>
    </w:p>
    <w:p w14:paraId="6C206F5D"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9.6. В обязанности работников, осуществляющих первичный сбор персональных данных гражданина, входит получение согласия гражданина на обработку его персональных данных под личную подпись.</w:t>
      </w:r>
    </w:p>
    <w:p w14:paraId="335D3461" w14:textId="77777777" w:rsidR="002B003F" w:rsidRPr="00473EDC" w:rsidRDefault="002B003F" w:rsidP="002B003F">
      <w:pPr>
        <w:autoSpaceDE w:val="0"/>
        <w:autoSpaceDN w:val="0"/>
        <w:adjustRightInd w:val="0"/>
        <w:spacing w:before="280" w:after="0" w:line="240" w:lineRule="auto"/>
        <w:ind w:firstLine="540"/>
        <w:jc w:val="both"/>
        <w:rPr>
          <w:rFonts w:ascii="Times New Roman" w:hAnsi="Times New Roman" w:cs="Times New Roman"/>
          <w:kern w:val="0"/>
        </w:rPr>
      </w:pPr>
      <w:r w:rsidRPr="00473EDC">
        <w:rPr>
          <w:rFonts w:ascii="Times New Roman" w:hAnsi="Times New Roman" w:cs="Times New Roman"/>
          <w:kern w:val="0"/>
        </w:rPr>
        <w:t>9.7. Политика в отношении обработки персональных данных граждан и работников должна быть размещена на официальном сайте администрации.</w:t>
      </w:r>
    </w:p>
    <w:p w14:paraId="19AF2ECE" w14:textId="77777777" w:rsidR="002B003F" w:rsidRPr="00473EDC" w:rsidRDefault="002B003F" w:rsidP="002B003F">
      <w:pPr>
        <w:autoSpaceDE w:val="0"/>
        <w:autoSpaceDN w:val="0"/>
        <w:adjustRightInd w:val="0"/>
        <w:spacing w:after="0" w:line="240" w:lineRule="auto"/>
        <w:jc w:val="both"/>
        <w:rPr>
          <w:rFonts w:ascii="Times New Roman" w:hAnsi="Times New Roman" w:cs="Times New Roman"/>
          <w:kern w:val="0"/>
        </w:rPr>
      </w:pPr>
    </w:p>
    <w:p w14:paraId="70A345D6" w14:textId="77777777" w:rsidR="002B003F" w:rsidRPr="00473EDC" w:rsidRDefault="002B003F" w:rsidP="002B003F">
      <w:pPr>
        <w:autoSpaceDE w:val="0"/>
        <w:autoSpaceDN w:val="0"/>
        <w:adjustRightInd w:val="0"/>
        <w:spacing w:after="0" w:line="240" w:lineRule="auto"/>
        <w:jc w:val="both"/>
        <w:rPr>
          <w:rFonts w:ascii="Times New Roman" w:hAnsi="Times New Roman" w:cs="Times New Roman"/>
          <w:kern w:val="0"/>
        </w:rPr>
      </w:pPr>
    </w:p>
    <w:p w14:paraId="42BB1B01" w14:textId="77777777" w:rsidR="002B003F" w:rsidRPr="00473EDC" w:rsidRDefault="002B003F" w:rsidP="002B003F">
      <w:pPr>
        <w:pBdr>
          <w:top w:val="single" w:sz="6" w:space="0" w:color="auto"/>
        </w:pBdr>
        <w:autoSpaceDE w:val="0"/>
        <w:autoSpaceDN w:val="0"/>
        <w:adjustRightInd w:val="0"/>
        <w:spacing w:before="100" w:after="100" w:line="240" w:lineRule="auto"/>
        <w:jc w:val="both"/>
        <w:rPr>
          <w:rFonts w:ascii="Times New Roman" w:hAnsi="Times New Roman" w:cs="Times New Roman"/>
          <w:kern w:val="0"/>
        </w:rPr>
      </w:pPr>
    </w:p>
    <w:p w14:paraId="275B2E4C" w14:textId="77777777" w:rsidR="00384526" w:rsidRPr="00473EDC" w:rsidRDefault="00384526">
      <w:pPr>
        <w:rPr>
          <w:rFonts w:ascii="Times New Roman" w:hAnsi="Times New Roman" w:cs="Times New Roman"/>
        </w:rPr>
      </w:pPr>
      <w:bookmarkStart w:id="1" w:name="_GoBack"/>
      <w:bookmarkEnd w:id="1"/>
    </w:p>
    <w:sectPr w:rsidR="00384526" w:rsidRPr="00473EDC" w:rsidSect="00F30A7E">
      <w:pgSz w:w="11906" w:h="16840"/>
      <w:pgMar w:top="567" w:right="851" w:bottom="567"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43" w:usb2="00000009" w:usb3="00000000" w:csb0="000001F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03F"/>
    <w:rsid w:val="000C576D"/>
    <w:rsid w:val="00180093"/>
    <w:rsid w:val="001D500F"/>
    <w:rsid w:val="00236F37"/>
    <w:rsid w:val="002B003F"/>
    <w:rsid w:val="00361783"/>
    <w:rsid w:val="00384526"/>
    <w:rsid w:val="00386DE0"/>
    <w:rsid w:val="003A5D7C"/>
    <w:rsid w:val="00470413"/>
    <w:rsid w:val="00473EDC"/>
    <w:rsid w:val="00574E6E"/>
    <w:rsid w:val="005F565C"/>
    <w:rsid w:val="0065080E"/>
    <w:rsid w:val="0065214B"/>
    <w:rsid w:val="00692DC8"/>
    <w:rsid w:val="00791CE3"/>
    <w:rsid w:val="007B2F5F"/>
    <w:rsid w:val="0088647D"/>
    <w:rsid w:val="008D533A"/>
    <w:rsid w:val="00A244DC"/>
    <w:rsid w:val="00A62A97"/>
    <w:rsid w:val="00B92A0B"/>
    <w:rsid w:val="00BC41DD"/>
    <w:rsid w:val="00D34807"/>
    <w:rsid w:val="00D36004"/>
    <w:rsid w:val="00E6499F"/>
    <w:rsid w:val="00F30A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C360C"/>
  <w15:chartTrackingRefBased/>
  <w15:docId w15:val="{E82741DA-8344-4730-B515-DC2AEBCBA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2B00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2B00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2B003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2B003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2B003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2B003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B003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B003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B003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003F"/>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2B003F"/>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2B003F"/>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2B003F"/>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2B003F"/>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2B003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B003F"/>
    <w:rPr>
      <w:rFonts w:eastAsiaTheme="majorEastAsia" w:cstheme="majorBidi"/>
      <w:color w:val="595959" w:themeColor="text1" w:themeTint="A6"/>
    </w:rPr>
  </w:style>
  <w:style w:type="character" w:customStyle="1" w:styleId="80">
    <w:name w:val="Заголовок 8 Знак"/>
    <w:basedOn w:val="a0"/>
    <w:link w:val="8"/>
    <w:uiPriority w:val="9"/>
    <w:semiHidden/>
    <w:rsid w:val="002B003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B003F"/>
    <w:rPr>
      <w:rFonts w:eastAsiaTheme="majorEastAsia" w:cstheme="majorBidi"/>
      <w:color w:val="272727" w:themeColor="text1" w:themeTint="D8"/>
    </w:rPr>
  </w:style>
  <w:style w:type="paragraph" w:styleId="a3">
    <w:name w:val="Title"/>
    <w:basedOn w:val="a"/>
    <w:next w:val="a"/>
    <w:link w:val="a4"/>
    <w:uiPriority w:val="10"/>
    <w:qFormat/>
    <w:rsid w:val="002B00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2B00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003F"/>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2B003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B003F"/>
    <w:pPr>
      <w:spacing w:before="160"/>
      <w:jc w:val="center"/>
    </w:pPr>
    <w:rPr>
      <w:i/>
      <w:iCs/>
      <w:color w:val="404040" w:themeColor="text1" w:themeTint="BF"/>
    </w:rPr>
  </w:style>
  <w:style w:type="character" w:customStyle="1" w:styleId="22">
    <w:name w:val="Цитата 2 Знак"/>
    <w:basedOn w:val="a0"/>
    <w:link w:val="21"/>
    <w:uiPriority w:val="29"/>
    <w:rsid w:val="002B003F"/>
    <w:rPr>
      <w:i/>
      <w:iCs/>
      <w:color w:val="404040" w:themeColor="text1" w:themeTint="BF"/>
    </w:rPr>
  </w:style>
  <w:style w:type="paragraph" w:styleId="a7">
    <w:name w:val="List Paragraph"/>
    <w:basedOn w:val="a"/>
    <w:uiPriority w:val="34"/>
    <w:qFormat/>
    <w:rsid w:val="002B003F"/>
    <w:pPr>
      <w:ind w:left="720"/>
      <w:contextualSpacing/>
    </w:pPr>
  </w:style>
  <w:style w:type="character" w:styleId="a8">
    <w:name w:val="Intense Emphasis"/>
    <w:basedOn w:val="a0"/>
    <w:uiPriority w:val="21"/>
    <w:qFormat/>
    <w:rsid w:val="002B003F"/>
    <w:rPr>
      <w:i/>
      <w:iCs/>
      <w:color w:val="0F4761" w:themeColor="accent1" w:themeShade="BF"/>
    </w:rPr>
  </w:style>
  <w:style w:type="paragraph" w:styleId="a9">
    <w:name w:val="Intense Quote"/>
    <w:basedOn w:val="a"/>
    <w:next w:val="a"/>
    <w:link w:val="aa"/>
    <w:uiPriority w:val="30"/>
    <w:qFormat/>
    <w:rsid w:val="002B00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2B003F"/>
    <w:rPr>
      <w:i/>
      <w:iCs/>
      <w:color w:val="0F4761" w:themeColor="accent1" w:themeShade="BF"/>
    </w:rPr>
  </w:style>
  <w:style w:type="character" w:styleId="ab">
    <w:name w:val="Intense Reference"/>
    <w:basedOn w:val="a0"/>
    <w:uiPriority w:val="32"/>
    <w:qFormat/>
    <w:rsid w:val="002B003F"/>
    <w:rPr>
      <w:b/>
      <w:bCs/>
      <w:smallCaps/>
      <w:color w:val="0F4761" w:themeColor="accent1" w:themeShade="BF"/>
      <w:spacing w:val="5"/>
    </w:rPr>
  </w:style>
  <w:style w:type="character" w:styleId="ac">
    <w:name w:val="Hyperlink"/>
    <w:basedOn w:val="a0"/>
    <w:uiPriority w:val="99"/>
    <w:unhideWhenUsed/>
    <w:rsid w:val="00692DC8"/>
    <w:rPr>
      <w:color w:val="467886" w:themeColor="hyperlink"/>
      <w:u w:val="single"/>
    </w:rPr>
  </w:style>
  <w:style w:type="character" w:styleId="ad">
    <w:name w:val="Unresolved Mention"/>
    <w:basedOn w:val="a0"/>
    <w:uiPriority w:val="99"/>
    <w:semiHidden/>
    <w:unhideWhenUsed/>
    <w:rsid w:val="00692DC8"/>
    <w:rPr>
      <w:color w:val="605E5C"/>
      <w:shd w:val="clear" w:color="auto" w:fill="E1DFDD"/>
    </w:rPr>
  </w:style>
  <w:style w:type="paragraph" w:styleId="ae">
    <w:name w:val="Balloon Text"/>
    <w:basedOn w:val="a"/>
    <w:link w:val="af"/>
    <w:uiPriority w:val="99"/>
    <w:semiHidden/>
    <w:unhideWhenUsed/>
    <w:rsid w:val="007B2F5F"/>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7B2F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39201&amp;dst=100324" TargetMode="External"/><Relationship Id="rId18" Type="http://schemas.openxmlformats.org/officeDocument/2006/relationships/hyperlink" Target="https://login.consultant.ru/link/?req=doc&amp;base=LAW&amp;n=2875" TargetMode="External"/><Relationship Id="rId26" Type="http://schemas.openxmlformats.org/officeDocument/2006/relationships/hyperlink" Target="https://login.consultant.ru/link/?req=doc&amp;base=LAW&amp;n=465798" TargetMode="External"/><Relationship Id="rId39" Type="http://schemas.openxmlformats.org/officeDocument/2006/relationships/hyperlink" Target="https://login.consultant.ru/link/?req=doc&amp;base=LAW&amp;n=439201" TargetMode="External"/><Relationship Id="rId21" Type="http://schemas.openxmlformats.org/officeDocument/2006/relationships/hyperlink" Target="https://login.consultant.ru/link/?req=doc&amp;base=LAW&amp;n=472841" TargetMode="External"/><Relationship Id="rId34" Type="http://schemas.openxmlformats.org/officeDocument/2006/relationships/hyperlink" Target="https://login.consultant.ru/link/?req=doc&amp;base=LAW&amp;n=439201" TargetMode="External"/><Relationship Id="rId42" Type="http://schemas.openxmlformats.org/officeDocument/2006/relationships/theme" Target="theme/theme1.xml"/><Relationship Id="rId7" Type="http://schemas.openxmlformats.org/officeDocument/2006/relationships/hyperlink" Target="https://kilmezadm.ru/" TargetMode="External"/><Relationship Id="rId2" Type="http://schemas.openxmlformats.org/officeDocument/2006/relationships/settings" Target="settings.xml"/><Relationship Id="rId16" Type="http://schemas.openxmlformats.org/officeDocument/2006/relationships/hyperlink" Target="https://login.consultant.ru/link/?req=doc&amp;base=LAW&amp;n=439201&amp;dst=6" TargetMode="External"/><Relationship Id="rId20" Type="http://schemas.openxmlformats.org/officeDocument/2006/relationships/hyperlink" Target="https://login.consultant.ru/link/?req=doc&amp;base=LAW&amp;n=471848" TargetMode="External"/><Relationship Id="rId29" Type="http://schemas.openxmlformats.org/officeDocument/2006/relationships/hyperlink" Target="https://login.consultant.ru/link/?req=doc&amp;base=LAW&amp;n=137356"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39201&amp;dst=100416" TargetMode="External"/><Relationship Id="rId11" Type="http://schemas.openxmlformats.org/officeDocument/2006/relationships/hyperlink" Target="https://login.consultant.ru/link/?req=doc&amp;base=LAW&amp;n=439201" TargetMode="External"/><Relationship Id="rId24" Type="http://schemas.openxmlformats.org/officeDocument/2006/relationships/hyperlink" Target="https://login.consultant.ru/link/?req=doc&amp;base=LAW&amp;n=451737" TargetMode="External"/><Relationship Id="rId32" Type="http://schemas.openxmlformats.org/officeDocument/2006/relationships/hyperlink" Target="https://login.consultant.ru/link/?req=doc&amp;base=LAW&amp;n=439201&amp;dst=100125" TargetMode="External"/><Relationship Id="rId37" Type="http://schemas.openxmlformats.org/officeDocument/2006/relationships/hyperlink" Target="https://login.consultant.ru/link/?req=doc&amp;base=LAW&amp;n=439201" TargetMode="External"/><Relationship Id="rId40" Type="http://schemas.openxmlformats.org/officeDocument/2006/relationships/hyperlink" Target="https://login.consultant.ru/link/?req=doc&amp;base=LAW&amp;n=439201&amp;dst=100317" TargetMode="External"/><Relationship Id="rId5" Type="http://schemas.openxmlformats.org/officeDocument/2006/relationships/hyperlink" Target="https://login.consultant.ru/link/?req=doc&amp;base=RLAW240&amp;n=132627" TargetMode="External"/><Relationship Id="rId15" Type="http://schemas.openxmlformats.org/officeDocument/2006/relationships/hyperlink" Target="https://login.consultant.ru/link/?req=doc&amp;base=LAW&amp;n=439201&amp;dst=21" TargetMode="External"/><Relationship Id="rId23" Type="http://schemas.openxmlformats.org/officeDocument/2006/relationships/hyperlink" Target="https://login.consultant.ru/link/?req=doc&amp;base=LAW&amp;n=439201" TargetMode="External"/><Relationship Id="rId28" Type="http://schemas.openxmlformats.org/officeDocument/2006/relationships/hyperlink" Target="https://login.consultant.ru/link/?req=doc&amp;base=LAW&amp;n=446217" TargetMode="External"/><Relationship Id="rId36" Type="http://schemas.openxmlformats.org/officeDocument/2006/relationships/hyperlink" Target="https://login.consultant.ru/link/?req=doc&amp;base=LAW&amp;n=439201&amp;dst=14" TargetMode="External"/><Relationship Id="rId10" Type="http://schemas.openxmlformats.org/officeDocument/2006/relationships/hyperlink" Target="https://login.consultant.ru/link/?req=doc&amp;base=LAW&amp;n=439201" TargetMode="External"/><Relationship Id="rId19" Type="http://schemas.openxmlformats.org/officeDocument/2006/relationships/hyperlink" Target="https://login.consultant.ru/link/?req=doc&amp;base=LAW&amp;n=474024" TargetMode="External"/><Relationship Id="rId31" Type="http://schemas.openxmlformats.org/officeDocument/2006/relationships/hyperlink" Target="https://login.consultant.ru/link/?req=doc&amp;base=RLAW240&amp;n=189218&amp;dst=100010" TargetMode="External"/><Relationship Id="rId4" Type="http://schemas.openxmlformats.org/officeDocument/2006/relationships/hyperlink" Target="https://login.consultant.ru/link/?req=doc&amp;base=LAW&amp;n=439201&amp;dst=100357" TargetMode="External"/><Relationship Id="rId9" Type="http://schemas.openxmlformats.org/officeDocument/2006/relationships/hyperlink" Target="https://login.consultant.ru/link/?req=doc&amp;base=LAW&amp;n=439201" TargetMode="External"/><Relationship Id="rId14" Type="http://schemas.openxmlformats.org/officeDocument/2006/relationships/hyperlink" Target="https://login.consultant.ru/link/?req=doc&amp;base=LAW&amp;n=439201&amp;dst=100260" TargetMode="External"/><Relationship Id="rId22" Type="http://schemas.openxmlformats.org/officeDocument/2006/relationships/hyperlink" Target="https://login.consultant.ru/link/?req=doc&amp;base=LAW&amp;n=472833" TargetMode="External"/><Relationship Id="rId27" Type="http://schemas.openxmlformats.org/officeDocument/2006/relationships/hyperlink" Target="https://login.consultant.ru/link/?req=doc&amp;base=LAW&amp;n=422007" TargetMode="External"/><Relationship Id="rId30" Type="http://schemas.openxmlformats.org/officeDocument/2006/relationships/hyperlink" Target="https://login.consultant.ru/link/?req=doc&amp;base=LAW&amp;n=80028&amp;dst=100010" TargetMode="External"/><Relationship Id="rId35" Type="http://schemas.openxmlformats.org/officeDocument/2006/relationships/hyperlink" Target="https://login.consultant.ru/link/?req=doc&amp;base=LAW&amp;n=439201" TargetMode="External"/><Relationship Id="rId8" Type="http://schemas.openxmlformats.org/officeDocument/2006/relationships/hyperlink" Target="https://login.consultant.ru/link/?req=doc&amp;base=LAW&amp;n=439201"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39201" TargetMode="External"/><Relationship Id="rId17" Type="http://schemas.openxmlformats.org/officeDocument/2006/relationships/hyperlink" Target="https://login.consultant.ru/link/?req=doc&amp;base=LAW&amp;n=439201&amp;dst=100266" TargetMode="External"/><Relationship Id="rId25" Type="http://schemas.openxmlformats.org/officeDocument/2006/relationships/hyperlink" Target="https://login.consultant.ru/link/?req=doc&amp;base=LAW&amp;n=454103" TargetMode="External"/><Relationship Id="rId33" Type="http://schemas.openxmlformats.org/officeDocument/2006/relationships/hyperlink" Target="https://login.consultant.ru/link/?req=doc&amp;base=LAW&amp;n=439201" TargetMode="External"/><Relationship Id="rId38" Type="http://schemas.openxmlformats.org/officeDocument/2006/relationships/hyperlink" Target="https://login.consultant.ru/link/?req=doc&amp;base=LAW&amp;n=4392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443</TotalTime>
  <Pages>1</Pages>
  <Words>6040</Words>
  <Characters>34433</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40393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Дрягина</dc:creator>
  <cp:keywords/>
  <dc:description/>
  <cp:lastModifiedBy>Матроскин</cp:lastModifiedBy>
  <cp:revision>9</cp:revision>
  <cp:lastPrinted>2025-01-20T07:19:00Z</cp:lastPrinted>
  <dcterms:created xsi:type="dcterms:W3CDTF">2024-12-11T08:31:00Z</dcterms:created>
  <dcterms:modified xsi:type="dcterms:W3CDTF">2025-01-20T07:25:00Z</dcterms:modified>
</cp:coreProperties>
</file>